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248DE" w14:textId="02770F04" w:rsidR="00346C58" w:rsidRDefault="00E011FF" w:rsidP="00E011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EFEKTY </w:t>
      </w:r>
      <w:r w:rsidR="00FD1E01">
        <w:rPr>
          <w:rFonts w:ascii="Times New Roman" w:hAnsi="Times New Roman"/>
          <w:b/>
          <w:sz w:val="32"/>
          <w:szCs w:val="32"/>
        </w:rPr>
        <w:t>UCZENIA SIĘ</w:t>
      </w:r>
    </w:p>
    <w:p w14:paraId="605660A6" w14:textId="2885427B" w:rsidR="00B90A6C" w:rsidRDefault="00E011FF" w:rsidP="00E011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 STUDIAC</w:t>
      </w:r>
      <w:r w:rsidR="00B90A6C">
        <w:rPr>
          <w:rFonts w:ascii="Times New Roman" w:hAnsi="Times New Roman"/>
          <w:b/>
          <w:sz w:val="32"/>
          <w:szCs w:val="32"/>
        </w:rPr>
        <w:t xml:space="preserve">H </w:t>
      </w:r>
      <w:r w:rsidR="00456A03">
        <w:rPr>
          <w:rFonts w:ascii="Times New Roman" w:hAnsi="Times New Roman"/>
          <w:b/>
          <w:sz w:val="32"/>
          <w:szCs w:val="32"/>
        </w:rPr>
        <w:t>DRUGIEGO</w:t>
      </w:r>
      <w:r>
        <w:rPr>
          <w:rFonts w:ascii="Times New Roman" w:hAnsi="Times New Roman"/>
          <w:b/>
          <w:sz w:val="32"/>
          <w:szCs w:val="32"/>
        </w:rPr>
        <w:t xml:space="preserve"> STOPNIA </w:t>
      </w:r>
    </w:p>
    <w:p w14:paraId="7CD7CA3A" w14:textId="3BBB9C96" w:rsidR="00346C58" w:rsidRDefault="00E011FF" w:rsidP="00E011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NA KIERUNKU PIELĘGNIARSTWO </w:t>
      </w:r>
      <w:r w:rsidR="00573BD2">
        <w:rPr>
          <w:rFonts w:ascii="Times New Roman" w:hAnsi="Times New Roman"/>
          <w:b/>
          <w:sz w:val="32"/>
          <w:szCs w:val="32"/>
        </w:rPr>
        <w:t>II STOPIEŃ</w:t>
      </w:r>
      <w:bookmarkStart w:id="0" w:name="_GoBack"/>
      <w:bookmarkEnd w:id="0"/>
    </w:p>
    <w:p w14:paraId="6A8C48D3" w14:textId="00E218A3" w:rsidR="00E011FF" w:rsidRDefault="00E011FF" w:rsidP="00E011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 PROFILU PRAKTYCZNYM</w:t>
      </w:r>
    </w:p>
    <w:p w14:paraId="0B4EAF4B" w14:textId="6CACD1C7" w:rsidR="00E011FF" w:rsidRPr="001B2CE3" w:rsidRDefault="001B2CE3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 w:rsidRPr="001B2CE3">
        <w:rPr>
          <w:rFonts w:ascii="Times New Roman" w:hAnsi="Times New Roman"/>
          <w:bCs/>
          <w:sz w:val="24"/>
          <w:szCs w:val="24"/>
          <w:lang w:val="pl-PL"/>
        </w:rPr>
        <w:t>Opis symboli:</w:t>
      </w:r>
    </w:p>
    <w:p w14:paraId="3CF8AA37" w14:textId="313A06CB" w:rsidR="001B2CE3" w:rsidRDefault="00BB1A9D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I</w:t>
      </w:r>
      <w:r w:rsidR="00456A03">
        <w:rPr>
          <w:rFonts w:ascii="Times New Roman" w:hAnsi="Times New Roman"/>
          <w:bCs/>
          <w:sz w:val="24"/>
          <w:szCs w:val="24"/>
          <w:lang w:val="pl-PL"/>
        </w:rPr>
        <w:t>I</w:t>
      </w:r>
      <w:r w:rsidR="001B2CE3" w:rsidRPr="001B2CE3">
        <w:rPr>
          <w:rFonts w:ascii="Times New Roman" w:hAnsi="Times New Roman"/>
          <w:bCs/>
          <w:sz w:val="24"/>
          <w:szCs w:val="24"/>
          <w:lang w:val="pl-PL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studia </w:t>
      </w:r>
      <w:r w:rsidR="00456A03">
        <w:rPr>
          <w:rFonts w:ascii="Times New Roman" w:hAnsi="Times New Roman"/>
          <w:bCs/>
          <w:sz w:val="24"/>
          <w:szCs w:val="24"/>
          <w:lang w:val="pl-PL"/>
        </w:rPr>
        <w:t>drugiego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stopnia</w:t>
      </w:r>
    </w:p>
    <w:p w14:paraId="177F05DF" w14:textId="352B68B1" w:rsidR="00BB1A9D" w:rsidRPr="001B2CE3" w:rsidRDefault="00BB1A9D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 – kierunek pielęgniarstwo</w:t>
      </w:r>
    </w:p>
    <w:p w14:paraId="55DA6991" w14:textId="28166EEA" w:rsidR="001B2CE3" w:rsidRDefault="001B2CE3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 w:rsidRPr="001B2CE3">
        <w:rPr>
          <w:rFonts w:ascii="Times New Roman" w:hAnsi="Times New Roman"/>
          <w:bCs/>
          <w:sz w:val="24"/>
          <w:szCs w:val="24"/>
          <w:lang w:val="pl-PL"/>
        </w:rPr>
        <w:t xml:space="preserve">A – </w:t>
      </w:r>
      <w:r>
        <w:rPr>
          <w:rFonts w:ascii="Times New Roman" w:hAnsi="Times New Roman"/>
          <w:bCs/>
          <w:sz w:val="24"/>
          <w:szCs w:val="24"/>
          <w:lang w:val="pl-PL"/>
        </w:rPr>
        <w:t>nauki społeczne i humanistyczne</w:t>
      </w:r>
    </w:p>
    <w:p w14:paraId="50F34191" w14:textId="3EFDE9DF" w:rsidR="001B2CE3" w:rsidRDefault="00456A03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B</w:t>
      </w:r>
      <w:r w:rsidR="001B2CE3">
        <w:rPr>
          <w:rFonts w:ascii="Times New Roman" w:hAnsi="Times New Roman"/>
          <w:bCs/>
          <w:sz w:val="24"/>
          <w:szCs w:val="24"/>
          <w:lang w:val="pl-PL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pl-PL"/>
        </w:rPr>
        <w:t>zaawansowana praktyka pielęgniarska</w:t>
      </w:r>
    </w:p>
    <w:p w14:paraId="19CEFAFB" w14:textId="491A3382" w:rsidR="001B2CE3" w:rsidRDefault="00456A03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C</w:t>
      </w:r>
      <w:r w:rsidR="001B2CE3">
        <w:rPr>
          <w:rFonts w:ascii="Times New Roman" w:hAnsi="Times New Roman"/>
          <w:bCs/>
          <w:sz w:val="24"/>
          <w:szCs w:val="24"/>
          <w:lang w:val="pl-PL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pl-PL"/>
        </w:rPr>
        <w:t>badania naukowe i rozwój pielęgniarstwa</w:t>
      </w:r>
    </w:p>
    <w:p w14:paraId="26156834" w14:textId="575001E4" w:rsidR="001B2CE3" w:rsidRDefault="00456A03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</w:t>
      </w:r>
      <w:r w:rsidR="001B2CE3">
        <w:rPr>
          <w:rFonts w:ascii="Times New Roman" w:hAnsi="Times New Roman"/>
          <w:bCs/>
          <w:sz w:val="24"/>
          <w:szCs w:val="24"/>
          <w:lang w:val="pl-PL"/>
        </w:rPr>
        <w:t xml:space="preserve"> – kompetencje społeczne</w:t>
      </w:r>
    </w:p>
    <w:p w14:paraId="33657E37" w14:textId="273A5DB8" w:rsidR="00905FB9" w:rsidRDefault="00905FB9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E – przedmioty do wyboru</w:t>
      </w:r>
    </w:p>
    <w:p w14:paraId="5C1570B3" w14:textId="798152B8" w:rsidR="001B2CE3" w:rsidRDefault="001B2CE3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 – efekt w zakresie wiedzy</w:t>
      </w:r>
    </w:p>
    <w:p w14:paraId="714F6669" w14:textId="4E79B355" w:rsidR="001B2CE3" w:rsidRDefault="001B2CE3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U – efekt w zakresie umiejętności</w:t>
      </w:r>
    </w:p>
    <w:p w14:paraId="2DE1AD87" w14:textId="797F0980" w:rsidR="001B2CE3" w:rsidRPr="001B2CE3" w:rsidRDefault="001B2CE3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1,2,3… - kolejny numer efektu</w:t>
      </w:r>
    </w:p>
    <w:p w14:paraId="64A7922E" w14:textId="77777777" w:rsidR="00E011FF" w:rsidRDefault="00E011FF">
      <w:pPr>
        <w:rPr>
          <w:rFonts w:ascii="Times New Roman" w:hAnsi="Times New Roman"/>
          <w:sz w:val="24"/>
          <w:szCs w:val="24"/>
        </w:rPr>
      </w:pPr>
    </w:p>
    <w:p w14:paraId="10B76307" w14:textId="1369F91F" w:rsidR="00E011FF" w:rsidRPr="001B2CE3" w:rsidRDefault="00E011FF">
      <w:pPr>
        <w:rPr>
          <w:rFonts w:ascii="Times New Roman" w:hAnsi="Times New Roman"/>
          <w:sz w:val="24"/>
          <w:szCs w:val="24"/>
          <w:lang w:val="pl-PL"/>
        </w:rPr>
      </w:pPr>
      <w:r w:rsidRPr="00E011FF">
        <w:rPr>
          <w:rFonts w:ascii="Times New Roman" w:hAnsi="Times New Roman"/>
          <w:b/>
          <w:sz w:val="24"/>
          <w:szCs w:val="24"/>
        </w:rPr>
        <w:t xml:space="preserve">A. </w:t>
      </w:r>
      <w:r w:rsidR="00B90A6C">
        <w:rPr>
          <w:rFonts w:ascii="Times New Roman" w:hAnsi="Times New Roman"/>
          <w:b/>
          <w:sz w:val="24"/>
          <w:szCs w:val="24"/>
        </w:rPr>
        <w:t xml:space="preserve">NAUKI </w:t>
      </w:r>
      <w:r w:rsidR="00456A03">
        <w:rPr>
          <w:rFonts w:ascii="Times New Roman" w:hAnsi="Times New Roman"/>
          <w:b/>
          <w:sz w:val="24"/>
          <w:szCs w:val="24"/>
        </w:rPr>
        <w:t>SPOŁECZNE I HUMANISTYCZNE</w:t>
      </w:r>
    </w:p>
    <w:p w14:paraId="665ECD58" w14:textId="77777777" w:rsidR="00E011FF" w:rsidRDefault="00E011FF"/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8080"/>
        <w:gridCol w:w="1561"/>
      </w:tblGrid>
      <w:tr w:rsidR="00346C58" w:rsidRPr="004B7753" w14:paraId="474E1F06" w14:textId="77777777" w:rsidTr="006942EA">
        <w:trPr>
          <w:cantSplit/>
          <w:trHeight w:val="24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DF8A5F3" w14:textId="77777777" w:rsidR="00346C58" w:rsidRPr="004B7753" w:rsidRDefault="00346C58" w:rsidP="006606A6">
            <w:pPr>
              <w:widowControl/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4B7753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Symbol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0F7131F" w14:textId="77777777" w:rsidR="00346C58" w:rsidRDefault="00346C58" w:rsidP="006606A6">
            <w:pPr>
              <w:widowControl/>
              <w:tabs>
                <w:tab w:val="left" w:pos="56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61A570BD" w14:textId="791FE978" w:rsidR="00346C58" w:rsidRPr="004B7753" w:rsidRDefault="00346C58" w:rsidP="006606A6">
            <w:pPr>
              <w:widowControl/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4B7753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OPIS KIERUNKOWYCH EFEKTÓW </w:t>
            </w:r>
            <w:r w:rsidR="00FD1E01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UCZENIA SIĘ </w:t>
            </w:r>
          </w:p>
          <w:p w14:paraId="22E2F2C1" w14:textId="77777777" w:rsidR="00346C58" w:rsidRPr="004B7753" w:rsidRDefault="00346C58" w:rsidP="006606A6">
            <w:pPr>
              <w:widowControl/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5F0AB0A" w14:textId="77777777" w:rsidR="00346C58" w:rsidRPr="00FD1E01" w:rsidRDefault="00346C58" w:rsidP="006606A6">
            <w:pPr>
              <w:widowControl/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14:paraId="39B23F6C" w14:textId="53B09A35" w:rsidR="00346C58" w:rsidRDefault="00346C58" w:rsidP="006606A6">
            <w:pPr>
              <w:widowControl/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 w:rsidRPr="00FD1E01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Odniesienie do standardu kształcenia przygotowującego do wykonywania zawodu pielęgniarki</w:t>
            </w:r>
          </w:p>
        </w:tc>
      </w:tr>
      <w:tr w:rsidR="00D2577A" w:rsidRPr="004B7753" w14:paraId="45D690B1" w14:textId="77777777" w:rsidTr="00CD6863">
        <w:trPr>
          <w:jc w:val="center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BFC01E9" w14:textId="77777777" w:rsidR="00346C58" w:rsidRDefault="00346C58" w:rsidP="006606A6">
            <w:pPr>
              <w:widowControl/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788FD3AE" w14:textId="77777777" w:rsidR="00D2577A" w:rsidRDefault="00D2577A" w:rsidP="006606A6">
            <w:pPr>
              <w:widowControl/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W ZAKRESIE WIEDZY ABSOLWENT</w:t>
            </w:r>
            <w:r w:rsidR="006606A6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ZNA I ROZUMIE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: </w:t>
            </w:r>
          </w:p>
          <w:p w14:paraId="1B0910CF" w14:textId="4DE22AC6" w:rsidR="00346C58" w:rsidRPr="004B7753" w:rsidRDefault="00346C58" w:rsidP="006606A6">
            <w:pPr>
              <w:widowControl/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346C58" w:rsidRPr="004B7753" w14:paraId="0D2EE52B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B8AE" w14:textId="31495221" w:rsidR="00346C58" w:rsidRPr="004B7753" w:rsidRDefault="0034519B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D801" w14:textId="20300BD4" w:rsidR="00346C58" w:rsidRPr="004B7753" w:rsidRDefault="0034519B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modele i podejścia stosowane w psychologii zdrowia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A88" w14:textId="18B1D5E6" w:rsidR="00346C58" w:rsidRDefault="00346C58" w:rsidP="0034519B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A.W1.</w:t>
            </w:r>
          </w:p>
        </w:tc>
      </w:tr>
      <w:tr w:rsidR="00346C58" w:rsidRPr="004B7753" w14:paraId="4054A8E9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A4B" w14:textId="2DD05EAA" w:rsidR="00346C58" w:rsidRPr="004B7753" w:rsidRDefault="0034519B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C784" w14:textId="1F786071" w:rsidR="00346C58" w:rsidRPr="004B7753" w:rsidRDefault="0034519B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znaczenie wsparcia społecznego i psychologicznego w zdrowiu i chorobie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9336" w14:textId="234D1E9E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</w:t>
            </w:r>
            <w:r w:rsidR="0034519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4B7753" w14:paraId="68854067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49D0" w14:textId="4381A90D" w:rsidR="00346C58" w:rsidRPr="004B7753" w:rsidRDefault="0034519B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2E36" w14:textId="54E6A52B" w:rsidR="00346C58" w:rsidRPr="004B7753" w:rsidRDefault="0034519B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teorie stresu psychologicznego, zależności między stresem a stanem zdrowia oraz inne psychologiczne determinanty zdrowia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274A" w14:textId="676B0698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3E48A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A.W3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4B7753" w14:paraId="0B8B37F5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AF05" w14:textId="5DF6853B" w:rsidR="00346C58" w:rsidRPr="004B7753" w:rsidRDefault="0034519B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977" w14:textId="7E1732A4" w:rsidR="00346C58" w:rsidRPr="004B7753" w:rsidRDefault="0034519B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podejście salutogenetyczne podmiotowych uwarunkowań optymalnego stanu zdrowia i podejście patogenetyczne uwarunkowane chorobą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5ACE" w14:textId="0FE8F19A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3E48A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A.W4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4B7753" w14:paraId="44D887DE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5D89" w14:textId="5F509078" w:rsidR="00346C58" w:rsidRPr="004B7753" w:rsidRDefault="0034519B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3F11" w14:textId="457294FD" w:rsidR="00346C58" w:rsidRPr="004B7753" w:rsidRDefault="0034519B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procesy adaptacji człowieka do życia z przewlekłą chorobą i uwarunkowania tych procesów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0B9" w14:textId="76896880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3E48A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A.W5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4B7753" w14:paraId="708C374D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30C1" w14:textId="62082F88" w:rsidR="00346C58" w:rsidRPr="004B7753" w:rsidRDefault="00CD6863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4589" w14:textId="6DE1F898" w:rsidR="00346C58" w:rsidRPr="004B7753" w:rsidRDefault="00CD686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skutki prawne zdarzeń medycznych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67D" w14:textId="107AE240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A.W6.</w:t>
            </w:r>
          </w:p>
        </w:tc>
      </w:tr>
      <w:tr w:rsidR="00346C58" w:rsidRPr="004B7753" w14:paraId="053D2161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7EBB" w14:textId="7D4D34A2" w:rsidR="00346C58" w:rsidRPr="004B7753" w:rsidRDefault="00CD6863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AC38" w14:textId="2D8DEFB6" w:rsidR="00346C58" w:rsidRPr="004B7753" w:rsidRDefault="00CD686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istotę błędów medycznych w pielęgniarstwie w kontekście niepowodzenia w działaniach terapeutyczno - pielęgniarskich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AF77" w14:textId="55466C84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A.W7.</w:t>
            </w:r>
          </w:p>
        </w:tc>
      </w:tr>
      <w:tr w:rsidR="00346C58" w:rsidRPr="004B7753" w14:paraId="643280F7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4BB3" w14:textId="5D5EB9B0" w:rsidR="00346C58" w:rsidRPr="004B7753" w:rsidRDefault="00CD6863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IIIPAW8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D41D" w14:textId="14A821EB" w:rsidR="00346C58" w:rsidRPr="004B7753" w:rsidRDefault="00CD686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system ubezpieczeń w zakresie odpowiedzialności cywilnej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1EBF" w14:textId="47965A7E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A.W8.</w:t>
            </w:r>
          </w:p>
        </w:tc>
      </w:tr>
      <w:tr w:rsidR="00346C58" w:rsidRPr="004B7753" w14:paraId="3609D537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8031" w14:textId="6DF6AD73" w:rsidR="00346C58" w:rsidRPr="004B7753" w:rsidRDefault="00CD6863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IIIPAW9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7FF6" w14:textId="328EE99B" w:rsidR="00346C58" w:rsidRPr="004B7753" w:rsidRDefault="00CD686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uwarunkowania prawne przetwarzania danych wrażliwych w systemie ochrony zdrowia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40C6" w14:textId="2532B3D6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A.W9.</w:t>
            </w:r>
          </w:p>
        </w:tc>
      </w:tr>
      <w:tr w:rsidR="00346C58" w:rsidRPr="004B7753" w14:paraId="157B86F9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81E3" w14:textId="4CA30C1E" w:rsidR="00346C58" w:rsidRPr="004B7753" w:rsidRDefault="00CD6863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IIIPAW10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B250" w14:textId="5900D0D5" w:rsidR="00346C58" w:rsidRPr="004B7753" w:rsidRDefault="00CD686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poziomy uprawnień do udzielania świadczeń zdrowotnych przez pielęgniarkę w odniesieniu do poziomów kwalifikacji pielęgniarskich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D5A" w14:textId="19B31EC2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A.W10.</w:t>
            </w:r>
          </w:p>
        </w:tc>
      </w:tr>
      <w:tr w:rsidR="00346C58" w:rsidRPr="004B7753" w14:paraId="600385E7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B155" w14:textId="4E0BFD30" w:rsidR="00346C58" w:rsidRPr="004B7753" w:rsidRDefault="003D7102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IIPAW11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F087" w14:textId="511893B3" w:rsidR="00346C58" w:rsidRPr="004B7753" w:rsidRDefault="003D710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 zarządzania w systemie ochrony zdrowia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667" w14:textId="24706521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A.W11.</w:t>
            </w:r>
          </w:p>
        </w:tc>
      </w:tr>
      <w:tr w:rsidR="00346C58" w:rsidRPr="004B7753" w14:paraId="5C22AFA9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E78E" w14:textId="2259D93F" w:rsidR="00346C58" w:rsidRPr="004B7753" w:rsidRDefault="003D7102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F6FF" w14:textId="5467480D" w:rsidR="00346C58" w:rsidRPr="004B7753" w:rsidRDefault="003D710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funkcjonowania organizacji i budowania struktur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A04" w14:textId="68812596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A.W12.</w:t>
            </w:r>
          </w:p>
        </w:tc>
      </w:tr>
      <w:tr w:rsidR="00346C58" w:rsidRPr="004B7753" w14:paraId="64F501C8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D0DE" w14:textId="38501F17" w:rsidR="00346C58" w:rsidRPr="004B7753" w:rsidRDefault="003D7102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B2C3" w14:textId="440BA3AF" w:rsidR="00346C58" w:rsidRPr="004B7753" w:rsidRDefault="003D710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pojęcie kultury organizacyjnej i czynników ją determinujących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360" w14:textId="67952F79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A.W13.</w:t>
            </w:r>
          </w:p>
        </w:tc>
      </w:tr>
      <w:tr w:rsidR="00346C58" w:rsidRPr="004B7753" w14:paraId="11529ABE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3066" w14:textId="0F33B27D" w:rsidR="00346C58" w:rsidRPr="004B7753" w:rsidRDefault="003D7102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8243" w14:textId="060C8B6D" w:rsidR="00346C58" w:rsidRPr="004B7753" w:rsidRDefault="003D710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mechanizmy podejmowania decyzji w zarządzaniu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21BB" w14:textId="174FFF25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A.W14.</w:t>
            </w:r>
          </w:p>
        </w:tc>
      </w:tr>
      <w:tr w:rsidR="00346C58" w:rsidRPr="004B7753" w14:paraId="7D319A44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19C8" w14:textId="6FF51956" w:rsidR="00346C58" w:rsidRPr="004B7753" w:rsidRDefault="003D7102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CE53" w14:textId="60A4EB78" w:rsidR="00346C58" w:rsidRPr="004B7753" w:rsidRDefault="003D710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style zarządzania i znaczenie przywództwa w rozwoju pielęgniarstwa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93C" w14:textId="7CCE9875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A.W15.</w:t>
            </w:r>
          </w:p>
        </w:tc>
      </w:tr>
      <w:tr w:rsidR="00346C58" w:rsidRPr="004B7753" w14:paraId="3253CD5C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22E7" w14:textId="35E55788" w:rsidR="00346C58" w:rsidRPr="004B7753" w:rsidRDefault="003D7102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F007" w14:textId="23221ECC" w:rsidR="00346C58" w:rsidRPr="004B7753" w:rsidRDefault="003D710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świadczenia usług pielęgniarskich i sposób ich finansowania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74E" w14:textId="6B6F237B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A.W16.</w:t>
            </w:r>
          </w:p>
        </w:tc>
      </w:tr>
      <w:tr w:rsidR="00346C58" w:rsidRPr="004B7753" w14:paraId="061FBC5E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0B2D" w14:textId="3C5A3880" w:rsidR="00346C58" w:rsidRPr="004B7753" w:rsidRDefault="003D7102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A580" w14:textId="277E0244" w:rsidR="00346C58" w:rsidRPr="004B7753" w:rsidRDefault="003D710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specyfikę funkcji kierowniczych, w tym istotę delegowania zadań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F52" w14:textId="01F1758A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A.W17.</w:t>
            </w:r>
          </w:p>
        </w:tc>
      </w:tr>
      <w:tr w:rsidR="00346C58" w:rsidRPr="004B7753" w14:paraId="227CAF97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1793" w14:textId="01F4CE96" w:rsidR="00346C58" w:rsidRPr="004B7753" w:rsidRDefault="003D7102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296F" w14:textId="2DB6AFA2" w:rsidR="00346C58" w:rsidRPr="004B7753" w:rsidRDefault="003D710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 diagnozy organizacyjnej, koncepcję i teorię zarządzania zmianą oraz zasady zarządzania strategicznego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04E4" w14:textId="0BADD8A3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A.W18.</w:t>
            </w:r>
          </w:p>
        </w:tc>
      </w:tr>
      <w:tr w:rsidR="00346C58" w:rsidRPr="004B7753" w14:paraId="3C34BE6E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92B" w14:textId="364F68A4" w:rsidR="00346C58" w:rsidRPr="004B7753" w:rsidRDefault="003D7102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9AC5" w14:textId="1328EC64" w:rsidR="00346C58" w:rsidRPr="004B7753" w:rsidRDefault="003D710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problematykę zarządzania zasobami ludzkimi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6B29" w14:textId="45F13E14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</w:t>
            </w:r>
            <w:r w:rsidR="006942EA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9.</w:t>
            </w:r>
          </w:p>
        </w:tc>
      </w:tr>
      <w:tr w:rsidR="00346C58" w:rsidRPr="004B7753" w14:paraId="0A715B39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544E" w14:textId="07322174" w:rsidR="00346C58" w:rsidRPr="004B7753" w:rsidRDefault="003D7102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2614" w14:textId="66401B7A" w:rsidR="00346C58" w:rsidRPr="004B7753" w:rsidRDefault="003D710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uwarunkowania rozwoju zawodowego pielęgniarek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AA1" w14:textId="7E490CF4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</w:t>
            </w:r>
            <w:r w:rsidR="006942EA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20.</w:t>
            </w:r>
          </w:p>
        </w:tc>
      </w:tr>
      <w:tr w:rsidR="00346C58" w:rsidRPr="004B7753" w14:paraId="45B5BE50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5FC4" w14:textId="63BE4272" w:rsidR="00346C58" w:rsidRPr="004B7753" w:rsidRDefault="003D7102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B5AC" w14:textId="4663673D" w:rsidR="00346C58" w:rsidRPr="004B7753" w:rsidRDefault="003D710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naukowe podstawy ergonomii w środowisku pracy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9131" w14:textId="636D270D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A.W2</w:t>
            </w:r>
            <w:r w:rsidR="006942EA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1.</w:t>
            </w:r>
          </w:p>
        </w:tc>
      </w:tr>
      <w:tr w:rsidR="00346C58" w:rsidRPr="004B7753" w14:paraId="04394EE8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E823" w14:textId="68F6AE2C" w:rsidR="00346C58" w:rsidRPr="004B7753" w:rsidRDefault="003D7102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8831" w14:textId="1FB83F28" w:rsidR="00346C58" w:rsidRPr="004B7753" w:rsidRDefault="003D710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modele i strategie zarządzania jakością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32AD" w14:textId="5C139ACC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A.W2</w:t>
            </w:r>
            <w:r w:rsidR="006942EA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2.</w:t>
            </w:r>
          </w:p>
        </w:tc>
      </w:tr>
      <w:tr w:rsidR="00346C58" w:rsidRPr="004B7753" w14:paraId="5BACAC05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67A2" w14:textId="194736CE" w:rsidR="00346C58" w:rsidRPr="004B7753" w:rsidRDefault="00874841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858C" w14:textId="77AF958A" w:rsidR="00346C58" w:rsidRPr="004B7753" w:rsidRDefault="000310D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podstawowe pojęcia z zakresu dydaktyki medycznej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4F3" w14:textId="6A10893B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A.W23.</w:t>
            </w:r>
          </w:p>
        </w:tc>
      </w:tr>
      <w:tr w:rsidR="00346C58" w:rsidRPr="004B7753" w14:paraId="61D14680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2DB6" w14:textId="7CFCCD1D" w:rsidR="00346C58" w:rsidRPr="004B7753" w:rsidRDefault="00874841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5631" w14:textId="26F77B37" w:rsidR="00346C58" w:rsidRPr="004B7753" w:rsidRDefault="000310D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przygotowania do działalności dydaktycznej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B9E" w14:textId="404E94F7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A.W24.</w:t>
            </w:r>
          </w:p>
        </w:tc>
      </w:tr>
      <w:tr w:rsidR="00346C58" w:rsidRPr="004B7753" w14:paraId="5DF22379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973C" w14:textId="53EADA63" w:rsidR="00346C58" w:rsidRPr="004B7753" w:rsidRDefault="00874841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A081" w14:textId="091ACEFE" w:rsidR="00346C58" w:rsidRPr="004B7753" w:rsidRDefault="000310D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metody nauczania i środki dydaktyczne stosowane w kształceniu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przeddyplomowym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ED3D" w14:textId="2E7CA19B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A.W25.</w:t>
            </w:r>
          </w:p>
        </w:tc>
      </w:tr>
      <w:tr w:rsidR="00346C58" w:rsidRPr="004B7753" w14:paraId="69532534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CA8D" w14:textId="7FDAE07E" w:rsidR="00346C58" w:rsidRPr="004B7753" w:rsidRDefault="00CC1640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44C9" w14:textId="012D2A74" w:rsidR="00346C58" w:rsidRPr="004B7753" w:rsidRDefault="00CC1640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Europejską Konwencję o Ochronie Praw Człowieka i Podstawowych Wolności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D22" w14:textId="1A96F156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A.W26.</w:t>
            </w:r>
          </w:p>
        </w:tc>
      </w:tr>
      <w:tr w:rsidR="00346C58" w:rsidRPr="004B7753" w14:paraId="7A27E05A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2F22" w14:textId="60EC1E2F" w:rsidR="00346C58" w:rsidRPr="004B7753" w:rsidRDefault="00CC1640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ECC4" w14:textId="45E1D35C" w:rsidR="00346C58" w:rsidRPr="004B7753" w:rsidRDefault="00CC1640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teorię pielęgniarstwa wielokulturowego Madeleine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Leininger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BB4" w14:textId="628FADFB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A.W2</w:t>
            </w:r>
            <w:r w:rsidR="00CC1640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CC1640" w:rsidRPr="004B7753" w14:paraId="03DB05BD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E88D" w14:textId="2C1E5AEF" w:rsidR="00CC1640" w:rsidRPr="004B7753" w:rsidRDefault="00CC1640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3067" w14:textId="2E4D9784" w:rsidR="00CC1640" w:rsidRPr="004B7753" w:rsidRDefault="00CC1640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kulturowe uwarunkowania zapewnienia opieki z uwzględnieniem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zachowań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zdrowotnych i podejścia do leczenia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EB1" w14:textId="17DBCC4F" w:rsidR="00CC1640" w:rsidRDefault="00CC1640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A.W28.</w:t>
            </w:r>
          </w:p>
        </w:tc>
      </w:tr>
      <w:tr w:rsidR="00CC1640" w:rsidRPr="004B7753" w14:paraId="46EDD575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1A2" w14:textId="7F6CD02A" w:rsidR="00CC1640" w:rsidRPr="004B7753" w:rsidRDefault="00CC1640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F99" w14:textId="0D56A1F7" w:rsidR="00CC1640" w:rsidRPr="004B7753" w:rsidRDefault="00CC1640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różnice kulturowe i religijne w postrzeganiu człowieka i w komunikacji międzykulturowej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5237" w14:textId="080A35C0" w:rsidR="00CC1640" w:rsidRDefault="00CC1640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A.W29.</w:t>
            </w:r>
          </w:p>
        </w:tc>
      </w:tr>
      <w:tr w:rsidR="00CC1640" w:rsidRPr="004B7753" w14:paraId="3E090D52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5942" w14:textId="08516EAD" w:rsidR="00CC1640" w:rsidRPr="004B7753" w:rsidRDefault="00AF7FBD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IIPAW30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1CDB" w14:textId="13562A7F" w:rsidR="00CC1640" w:rsidRPr="004B7753" w:rsidRDefault="00AF7FB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AF7FBD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wpływ różnych ćwiczeń fizycznych na organizm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C45" w14:textId="6BA8F511" w:rsidR="00CC1640" w:rsidRDefault="00AF7FBD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346C58" w:rsidRPr="004B7753" w14:paraId="0555B2C0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D5A1" w14:textId="3040869A" w:rsidR="00346C58" w:rsidRPr="004B7753" w:rsidRDefault="007D47E3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61EB" w14:textId="025D4297" w:rsidR="00346C58" w:rsidRPr="004B7753" w:rsidRDefault="007D47E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język angielski na poziomie B2+ Europejskiego Systemu Kształcenia Językowego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67C" w14:textId="5D6CE0F5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C13A16" w:rsidRPr="004B7753" w14:paraId="41AD4209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45DE" w14:textId="4F22CDE2" w:rsidR="00C13A16" w:rsidRDefault="00D7523A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0F45" w14:textId="5724BEE5" w:rsidR="00C13A16" w:rsidRDefault="00D7523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D7523A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teorie i modele pielęgnowania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7B1" w14:textId="37BC493C" w:rsidR="00C13A16" w:rsidRDefault="00D7523A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C13A16" w:rsidRPr="004B7753" w14:paraId="0208484A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790A" w14:textId="46545ADF" w:rsidR="00C13A16" w:rsidRDefault="00D7523A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30BA" w14:textId="03162B08" w:rsidR="00C13A16" w:rsidRDefault="00D7523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D7523A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zagadnienia dotyczące paradygmatu pielęgniarstwa i jego filozofii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CF8" w14:textId="047D793F" w:rsidR="00C13A16" w:rsidRDefault="00D7523A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D2577A" w:rsidRPr="004B7753" w14:paraId="433ACB5B" w14:textId="77777777" w:rsidTr="00CD6863">
        <w:trPr>
          <w:jc w:val="center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07EB9C3E" w14:textId="77777777" w:rsidR="00346C58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4662D717" w14:textId="77777777" w:rsidR="00D2577A" w:rsidRDefault="00D2577A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W ZAKRESIE </w:t>
            </w:r>
            <w:r w:rsidRPr="004B7753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UMIEJĘTNOŚCI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ABSOLWENT</w:t>
            </w:r>
            <w:r w:rsidR="00BB1A9D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POTRAFI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:</w:t>
            </w:r>
          </w:p>
          <w:p w14:paraId="6D9333E5" w14:textId="74D5BA8E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346C58" w:rsidRPr="004B7753" w14:paraId="1528E225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42F1" w14:textId="454C9217" w:rsidR="00346C58" w:rsidRPr="004B7753" w:rsidRDefault="0034519B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EC13" w14:textId="63845BA8" w:rsidR="00346C58" w:rsidRPr="004B7753" w:rsidRDefault="0034519B" w:rsidP="0048493F">
            <w:pPr>
              <w:widowControl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wskazywać rolę wsparcia społecznego i psychologicznego w opiece nad osobą zdrową i chorą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AE03" w14:textId="72D5830B" w:rsidR="00346C58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A.U1.</w:t>
            </w:r>
          </w:p>
        </w:tc>
      </w:tr>
      <w:tr w:rsidR="00346C58" w:rsidRPr="004B7753" w14:paraId="00372351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394E" w14:textId="60570A5D" w:rsidR="00346C58" w:rsidRPr="004B7753" w:rsidRDefault="0034519B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5821" w14:textId="01B87918" w:rsidR="00346C58" w:rsidRPr="004B7753" w:rsidRDefault="0034519B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wskazywać metody radzenia sobie ze stresem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41D2" w14:textId="2393C8CB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A.U2.</w:t>
            </w:r>
          </w:p>
        </w:tc>
      </w:tr>
      <w:tr w:rsidR="00346C58" w:rsidRPr="004B7753" w14:paraId="367FD945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8582" w14:textId="0F677042" w:rsidR="00346C58" w:rsidRPr="004B7753" w:rsidRDefault="00CD6863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B714" w14:textId="4F8957E1" w:rsidR="00346C58" w:rsidRPr="004B7753" w:rsidRDefault="00CD686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oceniać zdarzenia w praktyce zawodowej pielęgniarki w kontekście zgodności z przepisami prawa oraz możliwości i sposobów dochodzenia roszczeń, a także wskazywać możliwości rozwiązania danego problemu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675" w14:textId="39E5B738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A.U3.</w:t>
            </w:r>
          </w:p>
        </w:tc>
      </w:tr>
      <w:tr w:rsidR="00346C58" w:rsidRPr="004B7753" w14:paraId="74FF7397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0980" w14:textId="11E45068" w:rsidR="00346C58" w:rsidRPr="004B7753" w:rsidRDefault="00CD6863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60BE" w14:textId="5F26DA22" w:rsidR="00346C58" w:rsidRPr="004B7753" w:rsidRDefault="00CD686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kwalifikować daną sytuację zawodową w odniesieniu do prawa cywilnego, karnego i zawodowego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223" w14:textId="3D3D9BA3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A.U4.</w:t>
            </w:r>
          </w:p>
        </w:tc>
      </w:tr>
      <w:tr w:rsidR="00346C58" w:rsidRPr="004B7753" w14:paraId="7EB2B045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64FD" w14:textId="3A66AAAE" w:rsidR="00346C58" w:rsidRPr="004B7753" w:rsidRDefault="00CD6863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8539" w14:textId="58BBCA2E" w:rsidR="00346C58" w:rsidRPr="004B7753" w:rsidRDefault="00CD686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val="pl-PL" w:eastAsia="pl-PL"/>
              </w:rPr>
              <w:t>analizować przyczyny błędów medycznych i proponować działania zapobiegawcze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3128" w14:textId="7321F39B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A.U5.</w:t>
            </w:r>
          </w:p>
        </w:tc>
      </w:tr>
      <w:tr w:rsidR="00346C58" w:rsidRPr="004B7753" w14:paraId="0A7E6C14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5475" w14:textId="36B6CADE" w:rsidR="00346C58" w:rsidRPr="004B7753" w:rsidRDefault="006942EA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DD0E" w14:textId="4AED9A84" w:rsidR="00346C58" w:rsidRPr="004B7753" w:rsidRDefault="0065625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analizować strukturę zadań zawodowych pielęgniarek w kontekście posiadanych kwalifikacji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4480" w14:textId="5EACEE7F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</w:t>
            </w:r>
            <w:r w:rsidR="0065625E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4B7753" w14:paraId="20082C9F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F3B0" w14:textId="739E2836" w:rsidR="00346C58" w:rsidRPr="004B7753" w:rsidRDefault="0065625E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7828" w14:textId="25915AF6" w:rsidR="00346C58" w:rsidRPr="004B7753" w:rsidRDefault="0065625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stosować metody analizy strategicznej niezbędne dla funkcjonowania podmiotów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wykonujących działalność leczniczą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183" w14:textId="4719A76E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A.U</w:t>
            </w:r>
            <w:r w:rsidR="0065625E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4B7753" w14:paraId="741B2178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9332" w14:textId="7A977A40" w:rsidR="00346C58" w:rsidRPr="004B7753" w:rsidRDefault="0065625E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IIPAU8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D149" w14:textId="5A67F076" w:rsidR="00346C58" w:rsidRPr="004B7753" w:rsidRDefault="0065625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organizować i nadzorować prace zespołów pielęgniarskich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C82" w14:textId="43251F3A" w:rsidR="00346C58" w:rsidRPr="00F12373" w:rsidRDefault="0065625E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A.U8.</w:t>
            </w:r>
          </w:p>
        </w:tc>
      </w:tr>
      <w:tr w:rsidR="00346C58" w:rsidRPr="004B7753" w14:paraId="7D68F4A6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FF98" w14:textId="557BFB66" w:rsidR="00346C58" w:rsidRDefault="0065625E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4DF3" w14:textId="5043142D" w:rsidR="00346C58" w:rsidRDefault="0065625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stosować różne metody podejmowania decyzji zawodowych i zarządczych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40C" w14:textId="66420CE8" w:rsidR="00346C58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</w:t>
            </w:r>
            <w:r w:rsidR="0065625E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4B7753" w14:paraId="1C73FAA8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E7F0" w14:textId="0DCE1224" w:rsidR="00346C58" w:rsidRPr="004B7753" w:rsidRDefault="0065625E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B907" w14:textId="7276CB22" w:rsidR="00346C58" w:rsidRPr="004B7753" w:rsidRDefault="0065625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planować zasoby ludzkie, wykorzystując różne metody, organizować rekrutację pracowników i realizować proces adaptacji zawodowej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863A" w14:textId="41D95034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</w:t>
            </w:r>
            <w:r w:rsidR="0065625E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4B7753" w14:paraId="20463D75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B73B" w14:textId="6A4A17FF" w:rsidR="00346C58" w:rsidRPr="004B7753" w:rsidRDefault="0065625E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0EC1" w14:textId="3DFF3E59" w:rsidR="00346C58" w:rsidRPr="004B7753" w:rsidRDefault="0065625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opracowywać plan rozwoju zawodowego własnego i podległego personelu pielęgniarskiego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76D4" w14:textId="20E4CA96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</w:t>
            </w:r>
            <w:r w:rsidR="0065625E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11.</w:t>
            </w:r>
          </w:p>
        </w:tc>
      </w:tr>
      <w:tr w:rsidR="00346C58" w:rsidRPr="004B7753" w14:paraId="6B913BD5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7CFF" w14:textId="345C2926" w:rsidR="00346C58" w:rsidRPr="004B7753" w:rsidRDefault="0065625E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0968" w14:textId="0CFA47C3" w:rsidR="00346C58" w:rsidRPr="004B7753" w:rsidRDefault="0065625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przygotowywać opisy stanowisk pracy dla pielęgniarek oraz zakresy obowiązków, uprawnień i odpowiedzialności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E33" w14:textId="7BF912BD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A.U1</w:t>
            </w:r>
            <w:r w:rsidR="0065625E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4B7753" w14:paraId="25F91451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5A95" w14:textId="00626781" w:rsidR="00346C58" w:rsidRPr="004B7753" w:rsidRDefault="0065625E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D7E0" w14:textId="277C59FF" w:rsidR="00346C58" w:rsidRPr="004B7753" w:rsidRDefault="0065625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opracowywać harmonogramy pracy personelu w oparciu o ocenę zapotrzebowania na opiekę pielęgniarską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1AC" w14:textId="4418C64E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A.U1</w:t>
            </w:r>
            <w:r w:rsidR="0065625E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4B7753" w14:paraId="53628C3C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33C7" w14:textId="2C0157CC" w:rsidR="00346C58" w:rsidRPr="004B7753" w:rsidRDefault="0065625E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36A7" w14:textId="0162B288" w:rsidR="00346C58" w:rsidRPr="004B7753" w:rsidRDefault="0065625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nadzorować jakość opieki pielęgniarskiej w podmiotach wykonujących działalność leczniczą, w tym przygotować ten podmiot do zewnętrznej oceny jakości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1F2B" w14:textId="58ADBCCA" w:rsidR="00346C58" w:rsidRPr="00F12373" w:rsidRDefault="0065625E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A.U14.</w:t>
            </w:r>
          </w:p>
        </w:tc>
      </w:tr>
      <w:tr w:rsidR="0065625E" w:rsidRPr="004B7753" w14:paraId="5AD2F38A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14A" w14:textId="7D92F71A" w:rsidR="0065625E" w:rsidRPr="004B7753" w:rsidRDefault="000310DE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C991" w14:textId="63691F9C" w:rsidR="0065625E" w:rsidRPr="004B7753" w:rsidRDefault="000310D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dobierać odpowiednie środki i metody nauczania w działalności dydaktycznej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96AC" w14:textId="7D6FB9C5" w:rsidR="0065625E" w:rsidRDefault="000310DE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A.U15.</w:t>
            </w:r>
          </w:p>
        </w:tc>
      </w:tr>
      <w:tr w:rsidR="0065625E" w:rsidRPr="004B7753" w14:paraId="7C26941E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15C4" w14:textId="70C07BF8" w:rsidR="0065625E" w:rsidRPr="004B7753" w:rsidRDefault="000310DE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045" w14:textId="2621CABA" w:rsidR="0065625E" w:rsidRPr="004B7753" w:rsidRDefault="000310D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dokonywać weryfikacji osiągniętych efektów uczenia się i organizacji procesu kształcenia zawodowego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627" w14:textId="5EBE83FE" w:rsidR="0065625E" w:rsidRDefault="000310DE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A.U16.</w:t>
            </w:r>
          </w:p>
        </w:tc>
      </w:tr>
      <w:tr w:rsidR="0065625E" w:rsidRPr="004B7753" w14:paraId="6A90408A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7B7B" w14:textId="6A9B9014" w:rsidR="0065625E" w:rsidRPr="004B7753" w:rsidRDefault="000C5B4C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E099" w14:textId="00D87EB1" w:rsidR="0065625E" w:rsidRPr="004B7753" w:rsidRDefault="000C5B4C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wykorzystywać w pracy zróżnicowanie w zakresie komunikacji interpersonalnej wynikające z uwarunkowań kulturowych, etnicznych, religijnych i społecznych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08ED" w14:textId="39A11F58" w:rsidR="0065625E" w:rsidRDefault="000C5B4C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A.U17.</w:t>
            </w:r>
          </w:p>
        </w:tc>
      </w:tr>
      <w:tr w:rsidR="0065625E" w:rsidRPr="004B7753" w14:paraId="5993BB36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A83B" w14:textId="14EEBBD1" w:rsidR="0065625E" w:rsidRPr="004B7753" w:rsidRDefault="000C5B4C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8917" w14:textId="4E1A6D5C" w:rsidR="0065625E" w:rsidRPr="004B7753" w:rsidRDefault="000C5B4C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stosować w praktyce założenia teorii pielęgniarstwa wielokulturowego Madeleine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Leininger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3742" w14:textId="50D59B46" w:rsidR="0065625E" w:rsidRDefault="000C5B4C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A.U18.</w:t>
            </w:r>
          </w:p>
        </w:tc>
      </w:tr>
      <w:tr w:rsidR="0065625E" w:rsidRPr="004B7753" w14:paraId="5FC42216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6BF7" w14:textId="4C75B780" w:rsidR="0065625E" w:rsidRPr="004B7753" w:rsidRDefault="000C5B4C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A63D" w14:textId="1049F6D3" w:rsidR="0065625E" w:rsidRPr="004B7753" w:rsidRDefault="000C5B4C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rozpoznawać kulturowe uwarunkowania żywieniowe i transfuzjologiczne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6540" w14:textId="45901FE6" w:rsidR="0065625E" w:rsidRDefault="000C5B4C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A.U19.</w:t>
            </w:r>
          </w:p>
        </w:tc>
      </w:tr>
      <w:tr w:rsidR="000C5B4C" w:rsidRPr="004B7753" w14:paraId="40E1BC5F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46A7" w14:textId="47C44595" w:rsidR="000C5B4C" w:rsidRPr="004B7753" w:rsidRDefault="000C5B4C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5720" w14:textId="7D5DEFC7" w:rsidR="000C5B4C" w:rsidRPr="004B7753" w:rsidRDefault="000C5B4C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uwzględniać uwarunkowania religijne i kulturowe potrzeb pacjentów w opiece zdrowotnej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408" w14:textId="582F1B59" w:rsidR="000C5B4C" w:rsidRDefault="000C5B4C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A.U20.</w:t>
            </w:r>
          </w:p>
        </w:tc>
      </w:tr>
      <w:tr w:rsidR="000C5B4C" w:rsidRPr="004B7753" w14:paraId="6876B4D3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A4B4" w14:textId="2ED55424" w:rsidR="000C5B4C" w:rsidRPr="004B7753" w:rsidRDefault="00AF7FBD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6A3A" w14:textId="23D85A3B" w:rsidR="000C5B4C" w:rsidRPr="004B7753" w:rsidRDefault="00AF7FB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AF7FBD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prawidłowo wykonywać różne ćwiczenia fizyczne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0EEF" w14:textId="3E0A4035" w:rsidR="000C5B4C" w:rsidRDefault="00AF7FBD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65625E" w:rsidRPr="004B7753" w14:paraId="0C8C7318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3423" w14:textId="17D9E9B7" w:rsidR="0065625E" w:rsidRPr="004B7753" w:rsidRDefault="007D47E3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E781" w14:textId="37A46B91" w:rsidR="0065625E" w:rsidRPr="004B7753" w:rsidRDefault="007D47E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porozumiewać się w języku angielskim na poziomie B2+ Europejskiego Sytemu Kształcenia Językowego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E999" w14:textId="36300F34" w:rsidR="0065625E" w:rsidRDefault="007D47E3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A.U21.</w:t>
            </w:r>
          </w:p>
        </w:tc>
      </w:tr>
      <w:tr w:rsidR="00D7523A" w:rsidRPr="004B7753" w14:paraId="5FE993B7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CE82" w14:textId="611AD568" w:rsidR="00D7523A" w:rsidRDefault="00D7523A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545A" w14:textId="2C01EBCB" w:rsidR="00D7523A" w:rsidRDefault="00D7523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D7523A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korzystać z wybranych teorii i modeli pielęgnowania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D5BE" w14:textId="60BF96A6" w:rsidR="00D7523A" w:rsidRDefault="00D7523A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D7523A" w:rsidRPr="004B7753" w14:paraId="60DB3964" w14:textId="77777777" w:rsidTr="006942E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27D2" w14:textId="3F6D57F4" w:rsidR="00D7523A" w:rsidRDefault="00D7523A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IIPAU24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A5BD" w14:textId="48C65700" w:rsidR="00D7523A" w:rsidRDefault="00D7523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D7523A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zastosować wybrane teorie i modele w praktyce pielęgniarskiej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6A4" w14:textId="7C046A6C" w:rsidR="00D7523A" w:rsidRDefault="00D7523A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</w:tbl>
    <w:p w14:paraId="02A8590F" w14:textId="77777777" w:rsidR="00EC692B" w:rsidRDefault="00EC692B" w:rsidP="00EC692B">
      <w:pPr>
        <w:widowControl/>
        <w:spacing w:after="20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14:paraId="0F6D57D0" w14:textId="2F183200" w:rsidR="009F7039" w:rsidRDefault="00D2577A" w:rsidP="00EC692B">
      <w:pPr>
        <w:widowControl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bookmarkStart w:id="1" w:name="_Hlk27489149"/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B. </w:t>
      </w:r>
      <w:r w:rsidR="00456A03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ZAAWANSOWANA PRAKTYKA PIELĘGNIARSKA</w:t>
      </w:r>
    </w:p>
    <w:bookmarkEnd w:id="1"/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938"/>
        <w:gridCol w:w="1562"/>
      </w:tblGrid>
      <w:tr w:rsidR="00D2577A" w:rsidRPr="002A04D4" w14:paraId="3DDEC6C8" w14:textId="77777777" w:rsidTr="00A16792">
        <w:trPr>
          <w:jc w:val="center"/>
        </w:trPr>
        <w:tc>
          <w:tcPr>
            <w:tcW w:w="10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FBD1958" w14:textId="77777777" w:rsidR="00346C58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42BEB083" w14:textId="77777777" w:rsidR="00D2577A" w:rsidRDefault="00D2577A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W ZAKRESIE WIEDZY ABSOLWENT</w:t>
            </w:r>
            <w:r w:rsidR="00903944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ZNA I ROZUMIE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:</w:t>
            </w:r>
          </w:p>
          <w:p w14:paraId="70CE855A" w14:textId="74823881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346C58" w:rsidRPr="002A04D4" w14:paraId="51AAB508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AE84" w14:textId="7B8E0D1F" w:rsidR="00346C58" w:rsidRPr="002A04D4" w:rsidRDefault="00D74DB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B8D9" w14:textId="45B0A299" w:rsidR="00346C58" w:rsidRPr="002A04D4" w:rsidRDefault="00BC79DF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mechanizmy działania produktów leczniczych oraz ich przemiany w ustroju zależne od wieku i problemów zdrowotnych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861" w14:textId="29771283" w:rsidR="00346C58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B.W1.</w:t>
            </w:r>
          </w:p>
        </w:tc>
      </w:tr>
      <w:tr w:rsidR="00346C58" w:rsidRPr="002A04D4" w14:paraId="6859E68F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DF95" w14:textId="01BA2323" w:rsidR="00346C58" w:rsidRPr="002A04D4" w:rsidRDefault="00D74DB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0B48" w14:textId="7BB80C26" w:rsidR="00346C58" w:rsidRPr="002A04D4" w:rsidRDefault="00BC79DF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regulacje prawne związane z refundacją leków, wyrobów medycznych i środków spożywczych specjalnego przeznaczenia żywieniowego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2B6" w14:textId="475D0761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B.W2.</w:t>
            </w:r>
          </w:p>
        </w:tc>
      </w:tr>
      <w:tr w:rsidR="00346C58" w:rsidRPr="002A04D4" w14:paraId="6A9E505B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4A8" w14:textId="7AC1685A" w:rsidR="00346C58" w:rsidRPr="002A04D4" w:rsidRDefault="00D74DB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C2C5" w14:textId="08A3B3A5" w:rsidR="00346C58" w:rsidRPr="002A04D4" w:rsidRDefault="00BC79DF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zasady ordynowania produktów leczniczych zawierających określone substancje czynne, z wyłączeniem leków zawierających substancje bardzo silnie działające, środki odurzające i substancje psychotropowe, oraz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określonych wyrobów medycznych, w tym wystawianych na nie recept lub zleceń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CFE" w14:textId="69F2A992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B.W3.</w:t>
            </w:r>
          </w:p>
        </w:tc>
      </w:tr>
      <w:tr w:rsidR="00346C58" w:rsidRPr="002A04D4" w14:paraId="0D4E1EF8" w14:textId="77777777" w:rsidTr="00A16792">
        <w:trPr>
          <w:trHeight w:val="6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98E3" w14:textId="38BF2999" w:rsidR="00346C58" w:rsidRPr="002A04D4" w:rsidRDefault="00D74DB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IIPBW4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089" w14:textId="2EECD39A" w:rsidR="00346C58" w:rsidRPr="002A04D4" w:rsidRDefault="00BC79DF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objawy i skutki uboczne działania leków zawierających określone substancje czynne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F8B" w14:textId="788A3A7C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B.W4.</w:t>
            </w:r>
          </w:p>
        </w:tc>
      </w:tr>
      <w:tr w:rsidR="00346C58" w:rsidRPr="002A04D4" w14:paraId="1EADB55C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C36C" w14:textId="79C1D08F" w:rsidR="00346C58" w:rsidRPr="002A04D4" w:rsidRDefault="0069121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C9F8" w14:textId="7EBAB122" w:rsidR="00346C58" w:rsidRPr="002A04D4" w:rsidRDefault="0069121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założenia organizacji i nadzoru epidemiologicznego w zakładach opieki zdrowotnej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3FC2" w14:textId="6D86543B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B.W5.</w:t>
            </w:r>
          </w:p>
        </w:tc>
      </w:tr>
      <w:tr w:rsidR="00346C58" w:rsidRPr="002A04D4" w14:paraId="4F88AAD1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4133" w14:textId="7896D4C4" w:rsidR="00346C58" w:rsidRPr="002A04D4" w:rsidRDefault="0069121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EC89" w14:textId="582E6B88" w:rsidR="00346C58" w:rsidRPr="002A04D4" w:rsidRDefault="0069121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uwarunkowania występowania, kontroli, i profilaktyki zakażeń szpitalnych w różnych oddziałach szpitalnych, z uwzględnieniem czynników etologicznych, w tym patogenów alarmowych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C97" w14:textId="7E4E2862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B.W6.</w:t>
            </w:r>
          </w:p>
        </w:tc>
      </w:tr>
      <w:tr w:rsidR="00346C58" w:rsidRPr="002A04D4" w14:paraId="2D03315F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FA81" w14:textId="08E335BF" w:rsidR="00346C58" w:rsidRPr="002A04D4" w:rsidRDefault="0069121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F3E4" w14:textId="01A84F50" w:rsidR="00346C58" w:rsidRPr="002A04D4" w:rsidRDefault="0069121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planowania, opracowania, wdrażania i nadzorowania działań zapobiegawczych oraz przeciwepidemicznych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9AED" w14:textId="5509E841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B.W7.</w:t>
            </w:r>
          </w:p>
        </w:tc>
      </w:tr>
      <w:tr w:rsidR="00346C58" w:rsidRPr="002A04D4" w14:paraId="623266D1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CE4B" w14:textId="437BCDDC" w:rsidR="00346C58" w:rsidRPr="002A04D4" w:rsidRDefault="00A1679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09B5" w14:textId="729372EF" w:rsidR="00346C58" w:rsidRPr="002A04D4" w:rsidRDefault="00A1679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organizację i funkcjonowanie pracowni endoskopowej oraz zasady wykonywania procedur endoskopowych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B04" w14:textId="022F6110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B.W8.</w:t>
            </w:r>
          </w:p>
        </w:tc>
      </w:tr>
      <w:tr w:rsidR="00346C58" w:rsidRPr="002A04D4" w14:paraId="2A975172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4800" w14:textId="52C34B19" w:rsidR="00346C58" w:rsidRPr="002A04D4" w:rsidRDefault="00A1679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0D4D" w14:textId="33392D68" w:rsidR="00346C58" w:rsidRPr="002A04D4" w:rsidRDefault="00A1679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diagnostyczne i terapeutyczne możliwości endoskopii w zakresie przewodu pokarmowego, dróg oddechowych, urologii, ginekologii, laryngologii, anestezjologii i ortopedii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FAF7" w14:textId="2F5E1293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B.W9.</w:t>
            </w:r>
          </w:p>
        </w:tc>
      </w:tr>
      <w:tr w:rsidR="00346C58" w:rsidRPr="002A04D4" w14:paraId="0F64D563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43FB" w14:textId="7C38BB51" w:rsidR="00346C58" w:rsidRPr="002A04D4" w:rsidRDefault="00A1679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A52F" w14:textId="71213C19" w:rsidR="00346C58" w:rsidRPr="002A04D4" w:rsidRDefault="00A1679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prowadzenia dokumentacji medycznej obowiązujące w pracowni endoskopowej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4099" w14:textId="626877CD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B.W10.</w:t>
            </w:r>
          </w:p>
        </w:tc>
      </w:tr>
      <w:tr w:rsidR="00346C58" w:rsidRPr="002A04D4" w14:paraId="65CBE6BF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F8C1" w14:textId="405B49A2" w:rsidR="00346C58" w:rsidRPr="002A04D4" w:rsidRDefault="0018367C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CA05" w14:textId="6D22973C" w:rsidR="00346C58" w:rsidRPr="002A04D4" w:rsidRDefault="004A32C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</w:t>
            </w:r>
            <w:r w:rsidR="0018367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ałożenia teoretyczne poradnictwa w pracy pielęgniarki bazujące na regulacjach prawnych i </w:t>
            </w:r>
            <w:proofErr w:type="spellStart"/>
            <w:r w:rsidR="0018367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transteoretycznych</w:t>
            </w:r>
            <w:proofErr w:type="spellEnd"/>
            <w:r w:rsidR="0018367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modelu zmiany (Prochaska i </w:t>
            </w:r>
            <w:proofErr w:type="spellStart"/>
            <w:r w:rsidR="0018367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DiClemente</w:t>
            </w:r>
            <w:proofErr w:type="spellEnd"/>
            <w:r w:rsidR="0018367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384" w14:textId="7833670B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B.W11.</w:t>
            </w:r>
          </w:p>
        </w:tc>
      </w:tr>
      <w:tr w:rsidR="00346C58" w:rsidRPr="002A04D4" w14:paraId="013F7449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1AC8" w14:textId="3532A528" w:rsidR="00346C58" w:rsidRPr="002A04D4" w:rsidRDefault="0018367C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4BFD" w14:textId="5EB8826F" w:rsidR="00346C58" w:rsidRPr="002A04D4" w:rsidRDefault="004A32C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</w:t>
            </w:r>
            <w:r w:rsidR="0018367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redyktory</w:t>
            </w:r>
            <w:proofErr w:type="spellEnd"/>
            <w:r w:rsidR="0018367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funkcjonowania człowieka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zdrowego i chorego, z uwzględnieniem choroby przewlekłej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0986" w14:textId="328D9230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B.W12.</w:t>
            </w:r>
          </w:p>
        </w:tc>
      </w:tr>
      <w:tr w:rsidR="00346C58" w:rsidRPr="002A04D4" w14:paraId="7EDF43F7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C538" w14:textId="46DF5992" w:rsidR="00346C58" w:rsidRPr="002A04D4" w:rsidRDefault="004A32C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F818" w14:textId="2174ACB2" w:rsidR="00346C58" w:rsidRPr="002A04D4" w:rsidRDefault="004A32C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 oceny stanu zdrowia pacjenta w poradnictwie pielęgniarskim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239" w14:textId="2E9BA9CB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B.W13.</w:t>
            </w:r>
          </w:p>
        </w:tc>
      </w:tr>
      <w:tr w:rsidR="00346C58" w:rsidRPr="002A04D4" w14:paraId="3F395C86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60A0" w14:textId="042C97BF" w:rsidR="00346C58" w:rsidRPr="002A04D4" w:rsidRDefault="004A32C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CABE" w14:textId="35A20849" w:rsidR="00346C58" w:rsidRPr="002A04D4" w:rsidRDefault="004A32C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postępowania terapeutycznego w przypadku najczęstszych problemów zdrowotnych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A855" w14:textId="02FB3CC4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B.W14.</w:t>
            </w:r>
          </w:p>
        </w:tc>
      </w:tr>
      <w:tr w:rsidR="00346C58" w:rsidRPr="002A04D4" w14:paraId="61DC4229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683C" w14:textId="43D7D100" w:rsidR="00346C58" w:rsidRPr="002A04D4" w:rsidRDefault="004A32C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7A51" w14:textId="57F42010" w:rsidR="00346C58" w:rsidRPr="002A04D4" w:rsidRDefault="004A32C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doboru badań diagnostycznych i interpretacji ich wyników w zakresie posiadanych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FBA" w14:textId="628D8207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B.W15.</w:t>
            </w:r>
          </w:p>
        </w:tc>
      </w:tr>
      <w:tr w:rsidR="00346C58" w:rsidRPr="002A04D4" w14:paraId="204585BE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0B51" w14:textId="1003D402" w:rsidR="00346C58" w:rsidRPr="002A04D4" w:rsidRDefault="008B213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F5E5" w14:textId="53A2B7F5" w:rsidR="00346C58" w:rsidRPr="002A04D4" w:rsidRDefault="008B213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modele opieki koordynowanej funkcjonujące w Rzeczypospolitej Polskiej i wybranych państwach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B3F1" w14:textId="51FE1C80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B.W16.</w:t>
            </w:r>
          </w:p>
        </w:tc>
      </w:tr>
      <w:tr w:rsidR="00346C58" w:rsidRPr="002A04D4" w14:paraId="0FECA702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891D" w14:textId="41020006" w:rsidR="00346C58" w:rsidRPr="002A04D4" w:rsidRDefault="008B213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F51F" w14:textId="7D23EDD5" w:rsidR="00346C58" w:rsidRPr="002A04D4" w:rsidRDefault="008B213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regulacje prawne w zakresie koordynacji opieki zdrowotnej nad świadczeniobiorcą w systemie ochrony zdrowia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28B2" w14:textId="73260D22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B.W17.</w:t>
            </w:r>
          </w:p>
        </w:tc>
      </w:tr>
      <w:tr w:rsidR="00346C58" w:rsidRPr="002A04D4" w14:paraId="79F752E5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A1B1" w14:textId="5802C7A2" w:rsidR="00346C58" w:rsidRPr="002A04D4" w:rsidRDefault="008B213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ABFD" w14:textId="2FE926EC" w:rsidR="00346C58" w:rsidRPr="002A04D4" w:rsidRDefault="008B213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koordynowania programów zdrowotnych oraz procesu organizacji i udzielania świadczeń zdrowotnych w różnych obszarach systemu ochrony zdrowia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31C" w14:textId="28E7D47E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B.W18.</w:t>
            </w:r>
          </w:p>
        </w:tc>
      </w:tr>
      <w:tr w:rsidR="00346C58" w:rsidRPr="002A04D4" w14:paraId="22707ABD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169A" w14:textId="70648C70" w:rsidR="00346C58" w:rsidRPr="002A04D4" w:rsidRDefault="008B213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CBB8" w14:textId="3A83A5E1" w:rsidR="00346C58" w:rsidRPr="002A04D4" w:rsidRDefault="008B213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funkcjonowania zespołów interdyscyplinarnych w opiece zdrowotnej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68E" w14:textId="78A6BABE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B.W19.</w:t>
            </w:r>
          </w:p>
        </w:tc>
      </w:tr>
      <w:tr w:rsidR="00346C58" w:rsidRPr="002A04D4" w14:paraId="486DA9A6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6805" w14:textId="132BBF5A" w:rsidR="00346C58" w:rsidRPr="002A04D4" w:rsidRDefault="008B213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6CF9" w14:textId="223CD3E1" w:rsidR="00346C58" w:rsidRPr="002A04D4" w:rsidRDefault="008B213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założenia i zasady opracowywania standardów postępowania pielęgniarskiego z uwzględnieniem praktyki opartej na dowodach naukowych w medycynie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evidence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based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medicine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) i w pielęgniarstwie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evidence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based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nursing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practice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D3E9" w14:textId="4F357C57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B.W20.</w:t>
            </w:r>
          </w:p>
        </w:tc>
      </w:tr>
      <w:tr w:rsidR="00346C58" w:rsidRPr="002A04D4" w14:paraId="153C10D4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1448" w14:textId="675CE8ED" w:rsidR="00346C58" w:rsidRPr="002A04D4" w:rsidRDefault="00650EFF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D2DD" w14:textId="630F8CE0" w:rsidR="00346C58" w:rsidRPr="002A04D4" w:rsidRDefault="00281EE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</w:t>
            </w:r>
            <w:r w:rsidR="00650EFF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ałożenia i zasady tworzenia oraz ewaluacji programów zdrowotnych oraz metody edukacji terapeutycznej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F70" w14:textId="74A8B155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B.W21.</w:t>
            </w:r>
          </w:p>
        </w:tc>
      </w:tr>
      <w:tr w:rsidR="00346C58" w:rsidRPr="002A04D4" w14:paraId="1153B00D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6377" w14:textId="1369F26C" w:rsidR="00346C58" w:rsidRPr="002A04D4" w:rsidRDefault="00281EE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ACE4" w14:textId="154230B2" w:rsidR="00346C58" w:rsidRPr="002A04D4" w:rsidRDefault="00281EE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zakres profilaktyki i prewencji chorób zakaźnych, chorób społecznych i chorób cywilizacyjnych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10B" w14:textId="495605AB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B.W22.</w:t>
            </w:r>
          </w:p>
        </w:tc>
      </w:tr>
      <w:tr w:rsidR="00346C58" w:rsidRPr="002A04D4" w14:paraId="0239E1F0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9406" w14:textId="48B64ABE" w:rsidR="00346C58" w:rsidRPr="002A04D4" w:rsidRDefault="00281EE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IIPBW23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97F3" w14:textId="3326B74A" w:rsidR="00346C58" w:rsidRPr="002A04D4" w:rsidRDefault="00281EE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procedurę i zakres bilansu zdrowia dziecka i osoby dorosłej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E31B" w14:textId="6C331282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B.W23.</w:t>
            </w:r>
          </w:p>
        </w:tc>
      </w:tr>
      <w:tr w:rsidR="00346C58" w:rsidRPr="002A04D4" w14:paraId="6034B520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EC0" w14:textId="6ED6BF4A" w:rsidR="00346C58" w:rsidRPr="002A04D4" w:rsidRDefault="00281EE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5D3" w14:textId="457A66B8" w:rsidR="00346C58" w:rsidRPr="002A04D4" w:rsidRDefault="00281EE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badania profilaktyczne oraz programy profilaktyczne finansowane ze środków publicznych przez Narodowy Fundusz Zdrowia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3D1" w14:textId="6E871015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B.W24.</w:t>
            </w:r>
          </w:p>
        </w:tc>
      </w:tr>
      <w:tr w:rsidR="00346C58" w:rsidRPr="002A04D4" w14:paraId="6795A8F6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76A6" w14:textId="47147E13" w:rsidR="00346C58" w:rsidRPr="002A04D4" w:rsidRDefault="0081488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98F9" w14:textId="6AA68E09" w:rsidR="00346C58" w:rsidRPr="002A04D4" w:rsidRDefault="0081488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postępowania diagnostyczno – terapeutycznego i opieki nad pacjentami z nadciśnieniem tętniczym, zaburzeniami rytmu serca, przewlekłą niewydolnością krążenia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CF2" w14:textId="10377745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B.W25.</w:t>
            </w:r>
          </w:p>
        </w:tc>
      </w:tr>
      <w:tr w:rsidR="00346C58" w:rsidRPr="002A04D4" w14:paraId="0BC90464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D53" w14:textId="32B95C60" w:rsidR="00346C58" w:rsidRPr="002A04D4" w:rsidRDefault="0081488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83AA" w14:textId="6F5BD475" w:rsidR="00346C58" w:rsidRPr="002A04D4" w:rsidRDefault="0081488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nowoczesne technologie wykorzystywane w terapii i monitorowaniu pacjentów z chorobami układu krążenia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FAC8" w14:textId="3995E329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</w:t>
            </w:r>
            <w:r w:rsidR="0081488D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281EE9" w:rsidRPr="002A04D4" w14:paraId="36C256F7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762A" w14:textId="1D72BF8F" w:rsidR="00281EE9" w:rsidRPr="002A04D4" w:rsidRDefault="00492DC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F0F7" w14:textId="39C16130" w:rsidR="00281EE9" w:rsidRPr="002A04D4" w:rsidRDefault="00492DC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patomechanizm, objawy, diagnostykę i postępowanie pielęgniarskie w przewlekłej niewydolności oddechowej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70D" w14:textId="4B3A9253" w:rsidR="00281EE9" w:rsidRDefault="00492DCE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B.W26.</w:t>
            </w:r>
          </w:p>
        </w:tc>
      </w:tr>
      <w:tr w:rsidR="00281EE9" w:rsidRPr="002A04D4" w14:paraId="562CFCC5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C217" w14:textId="2AA45E7B" w:rsidR="00281EE9" w:rsidRPr="002A04D4" w:rsidRDefault="00492DC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E12B" w14:textId="692B69AD" w:rsidR="00281EE9" w:rsidRPr="002A04D4" w:rsidRDefault="00492DC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technikę badania spirometrycznego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0F48" w14:textId="26904C11" w:rsidR="00281EE9" w:rsidRDefault="00492DCE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B.W27.</w:t>
            </w:r>
          </w:p>
        </w:tc>
      </w:tr>
      <w:tr w:rsidR="00281EE9" w:rsidRPr="002A04D4" w14:paraId="0CCD563E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3ABB" w14:textId="06DD189C" w:rsidR="00281EE9" w:rsidRPr="002A04D4" w:rsidRDefault="00CA6EA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9D4" w14:textId="1C9938FB" w:rsidR="00281EE9" w:rsidRPr="002A04D4" w:rsidRDefault="00CA6EA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standardy specjalistycznej opieki pielęgniarskiej nad pacjentem w przebiegu leczenia nerkozastępczego w technikach przerywanych i technikach ciągłych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Continuous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Renal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Replacement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Therapy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, CRRT)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C117" w14:textId="1356DC6D" w:rsidR="00281EE9" w:rsidRDefault="00CA6EAD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B.W28.</w:t>
            </w:r>
          </w:p>
        </w:tc>
      </w:tr>
      <w:tr w:rsidR="00281EE9" w:rsidRPr="002A04D4" w14:paraId="1EA2F256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CA2E" w14:textId="13EBDBAD" w:rsidR="00281EE9" w:rsidRPr="002A04D4" w:rsidRDefault="00CA6EA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80C" w14:textId="52C940D6" w:rsidR="00281EE9" w:rsidRPr="002A04D4" w:rsidRDefault="00CA6EA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funkcjonowania stacji dializ i leczenia nerkozastępczego (ciągła ambulatoryjna dializa otrzewnowa CADO, ambulatoryjna dializa otrzewnowa ADO, hemodializa, hiperalimentacja)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D2F" w14:textId="45126109" w:rsidR="00281EE9" w:rsidRDefault="00CA6EAD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B.W29.</w:t>
            </w:r>
          </w:p>
        </w:tc>
      </w:tr>
      <w:tr w:rsidR="00CA6EAD" w:rsidRPr="002A04D4" w14:paraId="0E52A3B3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B064" w14:textId="0BA34CF3" w:rsidR="00CA6EAD" w:rsidRPr="002A04D4" w:rsidRDefault="00CA6EA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CA49" w14:textId="7B09B43E" w:rsidR="00CA6EAD" w:rsidRPr="002A04D4" w:rsidRDefault="00CA6EA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przyczyny i zasady postępowania diagnostyczno-terapeutycznego oraz opieki nad pacjentami z niewydolnością narządową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A2E" w14:textId="1F677777" w:rsidR="00CA6EAD" w:rsidRDefault="00CA6EAD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B.W30.</w:t>
            </w:r>
          </w:p>
        </w:tc>
      </w:tr>
      <w:tr w:rsidR="00CA6EAD" w:rsidRPr="002A04D4" w14:paraId="387C32DC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D2CA" w14:textId="74B5B8BA" w:rsidR="00CA6EAD" w:rsidRPr="002A04D4" w:rsidRDefault="00CA6EA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6029" w14:textId="531E978A" w:rsidR="00CA6EAD" w:rsidRPr="002A04D4" w:rsidRDefault="00CA6EA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opieki nad pacjentem przed i po przeszczepie narządów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B108" w14:textId="0D30B701" w:rsidR="00CA6EAD" w:rsidRDefault="00CA6EAD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B.W31.</w:t>
            </w:r>
          </w:p>
        </w:tc>
      </w:tr>
      <w:tr w:rsidR="00CA6EAD" w:rsidRPr="002A04D4" w14:paraId="258DE7FC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CC1F" w14:textId="20B85A18" w:rsidR="00CA6EAD" w:rsidRPr="002A04D4" w:rsidRDefault="00442961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AA63" w14:textId="78F8EBD8" w:rsidR="00CA6EAD" w:rsidRPr="002A04D4" w:rsidRDefault="00776131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</w:t>
            </w:r>
            <w:r w:rsidR="00510205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asady i metody prowadzenia edukacji terapeutycznej pacjenta, jego rodziny i opiekuna w zakresie samoobserwacji i samopielęgnacji w cukrzycy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6BBD" w14:textId="4AB6D920" w:rsidR="00CA6EAD" w:rsidRDefault="00510205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B.W32.</w:t>
            </w:r>
          </w:p>
        </w:tc>
      </w:tr>
      <w:tr w:rsidR="00442961" w:rsidRPr="002A04D4" w14:paraId="3C39DD7A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9F5D" w14:textId="7315E1CC" w:rsidR="00442961" w:rsidRPr="002A04D4" w:rsidRDefault="0051020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4AC" w14:textId="4A74344E" w:rsidR="00442961" w:rsidRPr="002A04D4" w:rsidRDefault="00776131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</w:t>
            </w:r>
            <w:r w:rsidR="00510205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atomechanizm cukrzycy oraz powikłania i zasady koordynacji działań związanych z prowadzeniem edukacji terapeutycznej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5E49" w14:textId="06303A10" w:rsidR="00442961" w:rsidRDefault="00510205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B.W33.</w:t>
            </w:r>
          </w:p>
        </w:tc>
      </w:tr>
      <w:tr w:rsidR="00442961" w:rsidRPr="002A04D4" w14:paraId="54748838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3FEE" w14:textId="49C17D4A" w:rsidR="00442961" w:rsidRPr="002A04D4" w:rsidRDefault="0051020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4F06" w14:textId="7C7E4C17" w:rsidR="00442961" w:rsidRPr="002A04D4" w:rsidRDefault="0051020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</w:t>
            </w:r>
            <w:r w:rsidRPr="00510205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asady i metody prowadzenia edukacji terapeutycznej pacjenta, jego rodziny i opiekuna w zakresie samoobserwacji i samopielęgnacji w astmie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 i przewlekłej obturacyjnej chorobie płuc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708B" w14:textId="1C990B0E" w:rsidR="00442961" w:rsidRDefault="00510205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B.W32.</w:t>
            </w:r>
          </w:p>
        </w:tc>
      </w:tr>
      <w:tr w:rsidR="00442961" w:rsidRPr="002A04D4" w14:paraId="0248DCFE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D4A8" w14:textId="78C81923" w:rsidR="00442961" w:rsidRPr="002A04D4" w:rsidRDefault="0051020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19EF" w14:textId="14194102" w:rsidR="00442961" w:rsidRPr="002A04D4" w:rsidRDefault="0051020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patomechanizm astmy i przewlekłej obturacyjnej choroby płuc oraz powikłania i zasady koordynacji działań związanych z prowadzenie edukacji terapeutycznej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4B0" w14:textId="12F5ABD2" w:rsidR="00442961" w:rsidRDefault="00510205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B.W33.</w:t>
            </w:r>
          </w:p>
        </w:tc>
      </w:tr>
      <w:tr w:rsidR="00CA6EAD" w:rsidRPr="002A04D4" w14:paraId="06F1F98E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860F" w14:textId="50D18068" w:rsidR="00CA6EAD" w:rsidRPr="002A04D4" w:rsidRDefault="00A2265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A293" w14:textId="50111281" w:rsidR="00CA6EAD" w:rsidRPr="002A04D4" w:rsidRDefault="00A2265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etiopatogenezę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nowotworzenia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, epidemiologię i profilaktykę chorób nowotworowych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B2ED" w14:textId="7A776109" w:rsidR="00CA6EAD" w:rsidRDefault="00A22655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B.W34.</w:t>
            </w:r>
          </w:p>
        </w:tc>
      </w:tr>
      <w:tr w:rsidR="00776131" w:rsidRPr="002A04D4" w14:paraId="2C5929FF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B629" w14:textId="29728BC9" w:rsidR="00776131" w:rsidRPr="002A04D4" w:rsidRDefault="00A2265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C81" w14:textId="224983F8" w:rsidR="00776131" w:rsidRPr="002A04D4" w:rsidRDefault="00A2265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leczenia i opieki nad pacjentem z chorobą nowotworową, w tym terapii spersonalizowanej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335" w14:textId="59C442B7" w:rsidR="00776131" w:rsidRDefault="00A22655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B.W35.</w:t>
            </w:r>
          </w:p>
        </w:tc>
      </w:tr>
      <w:tr w:rsidR="00776131" w:rsidRPr="002A04D4" w14:paraId="248295A9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8CC6" w14:textId="53CF3B13" w:rsidR="00776131" w:rsidRPr="002A04D4" w:rsidRDefault="00A2265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7FC" w14:textId="55BE45B2" w:rsidR="00776131" w:rsidRPr="002A04D4" w:rsidRDefault="00A2265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i sposoby pielęgnowania pacjenta po radioterapii i chemioterapii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925C" w14:textId="5C54A383" w:rsidR="00776131" w:rsidRDefault="00A22655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B.W36.</w:t>
            </w:r>
          </w:p>
        </w:tc>
      </w:tr>
      <w:tr w:rsidR="00776131" w:rsidRPr="002A04D4" w14:paraId="2751E559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4512" w14:textId="5FBC2102" w:rsidR="00776131" w:rsidRPr="002A04D4" w:rsidRDefault="00A2265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6AC" w14:textId="1E4D2F2C" w:rsidR="00776131" w:rsidRPr="002A04D4" w:rsidRDefault="00A2265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 rozpoznawania reakcji pacjenta na chorobę i leczenie onkologiczne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3F4" w14:textId="64B35D73" w:rsidR="00776131" w:rsidRDefault="00A22655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B.W37.</w:t>
            </w:r>
          </w:p>
        </w:tc>
      </w:tr>
      <w:tr w:rsidR="00776131" w:rsidRPr="002A04D4" w14:paraId="09076AE3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ABFE" w14:textId="486ACF0C" w:rsidR="00776131" w:rsidRPr="002A04D4" w:rsidRDefault="00905A9B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3A2" w14:textId="35BAAB8B" w:rsidR="00776131" w:rsidRPr="002A04D4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 oceny ran przewlekłych i ich klasyfikację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181" w14:textId="651C84EE" w:rsidR="00776131" w:rsidRDefault="00905A9B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</w:t>
            </w:r>
            <w:r w:rsidR="00873FD6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.W38.</w:t>
            </w:r>
          </w:p>
        </w:tc>
      </w:tr>
      <w:tr w:rsidR="00776131" w:rsidRPr="002A04D4" w14:paraId="337A2A39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2CE6" w14:textId="04827CD4" w:rsidR="00776131" w:rsidRPr="002A04D4" w:rsidRDefault="00873FD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B83" w14:textId="5DC083EF" w:rsidR="00776131" w:rsidRPr="002A04D4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doboru opatrunków w leczeniu ran przewlekłych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960" w14:textId="1644DEE4" w:rsidR="00776131" w:rsidRDefault="00873FD6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</w:t>
            </w:r>
            <w:r w:rsidR="00D02E76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40.</w:t>
            </w:r>
          </w:p>
        </w:tc>
      </w:tr>
      <w:tr w:rsidR="00321120" w:rsidRPr="002A04D4" w14:paraId="6B40038A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6916" w14:textId="7D80DC8D" w:rsidR="00321120" w:rsidRPr="002A04D4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759" w14:textId="4594B4C6" w:rsidR="00321120" w:rsidRPr="002A04D4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przygotowania pacjenta i jego rodziny w zakresie profilaktyki występowania ran oraz ich powikłań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0AD" w14:textId="4D542F5B" w:rsidR="00321120" w:rsidRDefault="00D02E76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B.W41.</w:t>
            </w:r>
          </w:p>
        </w:tc>
      </w:tr>
      <w:tr w:rsidR="00321120" w:rsidRPr="002A04D4" w14:paraId="4FD01E8F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0376" w14:textId="459986CB" w:rsidR="00321120" w:rsidRPr="002A04D4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B330" w14:textId="31CEC3F8" w:rsidR="00321120" w:rsidRPr="002A04D4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oceny funkcjonowania przetoki jelitowej i moczowej oraz ich powikłań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12CD" w14:textId="62B7FF96" w:rsidR="00321120" w:rsidRDefault="00D02E76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B.W42.</w:t>
            </w:r>
          </w:p>
        </w:tc>
      </w:tr>
      <w:tr w:rsidR="00321120" w:rsidRPr="002A04D4" w14:paraId="45C5FEAF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B8F3" w14:textId="12C1F6D8" w:rsidR="00321120" w:rsidRPr="002A04D4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C4E" w14:textId="298BDFEA" w:rsidR="00321120" w:rsidRPr="002A04D4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zasady przygotowania pacjenta z przetoką jelitową i moczową oraz jego rodziny do samoobserwacji i samoopieki oraz zasady doboru sprzętu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stomijnego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i jego refundacji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60B5" w14:textId="1D8E8F01" w:rsidR="00321120" w:rsidRDefault="00D02E76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B.W43.</w:t>
            </w:r>
          </w:p>
        </w:tc>
      </w:tr>
      <w:tr w:rsidR="00260548" w:rsidRPr="002A04D4" w14:paraId="6374D41A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A89A" w14:textId="6100E9E0" w:rsidR="00260548" w:rsidRDefault="0026054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IIPBW46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236B" w14:textId="34C4B77F" w:rsidR="00260548" w:rsidRDefault="0026054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nowoczesne metody terapii i rolę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hiperbarii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tlenowej oraz terapii podciśnieniowej w procesie leczenia najczęściej występujących ran przewlekłych, w szczególności owrzodzeń żylnych, owrzodzeń niedokrwiennych, odleżyn,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odmrożeń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, zespołu stopy cukrzycowej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82F0" w14:textId="469F3F52" w:rsidR="00260548" w:rsidRDefault="0026054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B.W39.</w:t>
            </w:r>
          </w:p>
        </w:tc>
      </w:tr>
      <w:tr w:rsidR="00321120" w:rsidRPr="002A04D4" w14:paraId="1FAEAB13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3EE4" w14:textId="737A2E83" w:rsidR="00321120" w:rsidRPr="002A04D4" w:rsidRDefault="00854F7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IIPBW4</w:t>
            </w:r>
            <w:r w:rsidR="00260548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BE0" w14:textId="2D0BB726" w:rsidR="00321120" w:rsidRPr="002A04D4" w:rsidRDefault="00854F7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współpracy z zespołem żywieniowym w planowaniu i realizacji metod, technik oraz rodzajów żywienia dojelitowego i pozajelitowego w ramach profilaktyki powikłań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8F2" w14:textId="6FA80AA2" w:rsidR="00321120" w:rsidRDefault="00854F7E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B.W45.</w:t>
            </w:r>
          </w:p>
        </w:tc>
      </w:tr>
      <w:tr w:rsidR="00854F7E" w:rsidRPr="002A04D4" w14:paraId="228E8C00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7796" w14:textId="008F6140" w:rsidR="00854F7E" w:rsidRPr="002A04D4" w:rsidRDefault="0026054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837" w14:textId="6BAE446D" w:rsidR="00854F7E" w:rsidRPr="002A04D4" w:rsidRDefault="0026054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stosowania nowoczesnych metod tlenoterapii, monitorowania stanu pacjenta leczonego tlenem i toksyczności tlenu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DD6" w14:textId="63BCF121" w:rsidR="00854F7E" w:rsidRDefault="0026054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B.W46.</w:t>
            </w:r>
          </w:p>
        </w:tc>
      </w:tr>
      <w:tr w:rsidR="00260548" w:rsidRPr="002A04D4" w14:paraId="23D47F47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0FA4" w14:textId="2701C897" w:rsidR="00260548" w:rsidRPr="002A04D4" w:rsidRDefault="0026054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EC7" w14:textId="3C6AF266" w:rsidR="00260548" w:rsidRPr="002A04D4" w:rsidRDefault="0026054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wskazania i zasady stosowania wentylacji mechanicznej inwazyjnej i nieinwazyjnej oraz możliwe powikłania jej zastosowania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B9E" w14:textId="6A0B0314" w:rsidR="00260548" w:rsidRDefault="0026054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B.W47.</w:t>
            </w:r>
          </w:p>
        </w:tc>
      </w:tr>
      <w:tr w:rsidR="00260548" w:rsidRPr="002A04D4" w14:paraId="1A24B54F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59FB" w14:textId="5AB1E17A" w:rsidR="00260548" w:rsidRPr="002A04D4" w:rsidRDefault="00530B70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876" w14:textId="03D173AE" w:rsidR="00260548" w:rsidRPr="002A04D4" w:rsidRDefault="00530B70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opieki pielęgniarskiej nad pacjentami z zaburzeniami układu nerwowego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FE76" w14:textId="1808B585" w:rsidR="00260548" w:rsidRDefault="00530B70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B.W52.</w:t>
            </w:r>
          </w:p>
        </w:tc>
      </w:tr>
      <w:tr w:rsidR="00260548" w:rsidRPr="002A04D4" w14:paraId="7774468F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2FA2" w14:textId="75A0C75B" w:rsidR="00260548" w:rsidRPr="002A04D4" w:rsidRDefault="00530B70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C58" w14:textId="75EAC98C" w:rsidR="00260548" w:rsidRPr="002A04D4" w:rsidRDefault="00530B70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opieki pielęgniarskie nad pacjentami z chorobami degeneracyjnymi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BA5" w14:textId="0F7CCABF" w:rsidR="00260548" w:rsidRDefault="00530B70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B.W52.</w:t>
            </w:r>
          </w:p>
        </w:tc>
      </w:tr>
      <w:tr w:rsidR="00854F7E" w:rsidRPr="002A04D4" w14:paraId="2DD83BB9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E6CC" w14:textId="24CDE303" w:rsidR="00854F7E" w:rsidRPr="002A04D4" w:rsidRDefault="00C41C8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C3C6" w14:textId="5B805FB0" w:rsidR="00854F7E" w:rsidRPr="002A04D4" w:rsidRDefault="00C41C8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 oceny bólu w różnych sytuacjach klinicznych i farmakologiczne oraz niefarmakologiczne metody jego leczenia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E75" w14:textId="3B4A4DFC" w:rsidR="00854F7E" w:rsidRDefault="00C41C8D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B.W44.</w:t>
            </w:r>
          </w:p>
        </w:tc>
      </w:tr>
      <w:tr w:rsidR="00CA6EAD" w:rsidRPr="002A04D4" w14:paraId="32553ABE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724F" w14:textId="3AAD83A3" w:rsidR="00CA6EAD" w:rsidRPr="002A04D4" w:rsidRDefault="00D827A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1D9D" w14:textId="3F176A6B" w:rsidR="00CA6EAD" w:rsidRPr="002A04D4" w:rsidRDefault="00D03FF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wpływ choroby przewlekłej na funkcjonowania psychofizyczne człowieka i kształtowanie więzi międzyludzkich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CC81" w14:textId="16083267" w:rsidR="00CA6EAD" w:rsidRDefault="00D827A3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B.W48.</w:t>
            </w:r>
          </w:p>
        </w:tc>
      </w:tr>
      <w:tr w:rsidR="00D827A3" w:rsidRPr="002A04D4" w14:paraId="0AD4915C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BA20" w14:textId="6A2C6FE1" w:rsidR="00D827A3" w:rsidRPr="002A04D4" w:rsidRDefault="00D827A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BCD" w14:textId="0BF64885" w:rsidR="00D827A3" w:rsidRPr="002A04D4" w:rsidRDefault="00D03FF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przyczyny, objawy i przebieg depresji, zaburzeń lękowych oraz uzależnień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C32D" w14:textId="3C452250" w:rsidR="00D827A3" w:rsidRDefault="00D827A3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B.W49.</w:t>
            </w:r>
          </w:p>
        </w:tc>
      </w:tr>
      <w:tr w:rsidR="00D827A3" w:rsidRPr="002A04D4" w14:paraId="322350F8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7341" w14:textId="3ACB18CA" w:rsidR="00D827A3" w:rsidRPr="002A04D4" w:rsidRDefault="00D827A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56A" w14:textId="39C57AF2" w:rsidR="00D827A3" w:rsidRPr="002A04D4" w:rsidRDefault="00D03FF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opieki pielęgniarskiej nad pacjentem z zaburzeniami psychicznymi, w tym depresją i zaburzeniami lękowymi, oraz pacjentem uzależnionym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6A4" w14:textId="2701BEFF" w:rsidR="00D827A3" w:rsidRDefault="00D827A3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B.W50.</w:t>
            </w:r>
          </w:p>
        </w:tc>
      </w:tr>
      <w:tr w:rsidR="00D827A3" w:rsidRPr="002A04D4" w14:paraId="196D641D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14CC" w14:textId="2D71EBA2" w:rsidR="00D827A3" w:rsidRPr="002A04D4" w:rsidRDefault="00D827A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93E" w14:textId="19041BA5" w:rsidR="00D827A3" w:rsidRPr="002A04D4" w:rsidRDefault="00D03FF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zakres pomocy i wsparcia w ramach świadczeń oferowanych osobom z problemami zdrowia psychicznego i ich rodzinom lub opiekunom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EEA" w14:textId="1A989D7D" w:rsidR="00D827A3" w:rsidRDefault="00D03FFA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B.W51.</w:t>
            </w:r>
          </w:p>
        </w:tc>
      </w:tr>
      <w:tr w:rsidR="00281EE9" w:rsidRPr="002A04D4" w14:paraId="6055C210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5382" w14:textId="5AB6C305" w:rsidR="00281EE9" w:rsidRPr="002A04D4" w:rsidRDefault="00BF762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A1E" w14:textId="57022B13" w:rsidR="00281EE9" w:rsidRPr="002A04D4" w:rsidRDefault="00BF762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BF762D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nowoczesne techniki diagnostyczne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AD35" w14:textId="093B57F7" w:rsidR="00281EE9" w:rsidRDefault="00BF762D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BF762D" w:rsidRPr="002A04D4" w14:paraId="0D1C949D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072" w14:textId="426B0654" w:rsidR="00BF762D" w:rsidRPr="002A04D4" w:rsidRDefault="00BF762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B23" w14:textId="2C7D08CE" w:rsidR="00BF762D" w:rsidRPr="002A04D4" w:rsidRDefault="00BF762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BF762D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wskazania i użyteczność nowoczesnych technik diagnostycznych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0A0" w14:textId="53C79AD4" w:rsidR="00BF762D" w:rsidRDefault="00BF762D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BF762D" w:rsidRPr="002A04D4" w14:paraId="09929245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FB25" w14:textId="23665FEA" w:rsidR="00BF762D" w:rsidRPr="002A04D4" w:rsidRDefault="004020C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IIPBW59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7CD" w14:textId="007230C3" w:rsidR="00BF762D" w:rsidRPr="002A04D4" w:rsidRDefault="004020C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4020CA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klasyfikacje diagnoz pielęgniarskich i ich zastosowanie w praktyce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9C1" w14:textId="37C56BE7" w:rsidR="00BF762D" w:rsidRDefault="004020CA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346C58" w:rsidRPr="002A04D4" w14:paraId="24CCF61B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CFDF" w14:textId="79CCC02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8C0" w14:textId="65AEB11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651" w14:textId="77E1B29F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762BC4" w:rsidRPr="002A04D4" w14:paraId="0B0A3590" w14:textId="77777777" w:rsidTr="00A16792">
        <w:trPr>
          <w:jc w:val="center"/>
        </w:trPr>
        <w:tc>
          <w:tcPr>
            <w:tcW w:w="10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8A8E310" w14:textId="77777777" w:rsidR="00346C58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4C7473C1" w14:textId="77777777" w:rsidR="00762BC4" w:rsidRDefault="00762BC4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W ZAKRESIE </w:t>
            </w:r>
            <w:r w:rsidRPr="002A04D4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UMIEJĘTNOŚCI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ABSOLWENT</w:t>
            </w:r>
            <w:r w:rsidR="00903944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POTRAFI:</w:t>
            </w:r>
          </w:p>
          <w:p w14:paraId="737FDB3A" w14:textId="121BB827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346C58" w:rsidRPr="002A04D4" w14:paraId="21817E31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199" w14:textId="1FEA37C5" w:rsidR="00346C58" w:rsidRPr="002A04D4" w:rsidRDefault="00BC79DF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8B78" w14:textId="579D5936" w:rsidR="00346C58" w:rsidRPr="002A04D4" w:rsidRDefault="00E610A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dobierać i przygotowywać zapisy form recepturowych leków zwierających określone substancje czynne, na podstawie ukierunkowanej oceny stanu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3607" w14:textId="24BE9E2D" w:rsidR="00346C58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B.U1.</w:t>
            </w:r>
          </w:p>
        </w:tc>
      </w:tr>
      <w:tr w:rsidR="00346C58" w:rsidRPr="002A04D4" w14:paraId="6EEB134C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D8FE" w14:textId="5A41A9DF" w:rsidR="00346C58" w:rsidRPr="002A04D4" w:rsidRDefault="00BC79DF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7525" w14:textId="3CDCC403" w:rsidR="00346C58" w:rsidRPr="002A04D4" w:rsidRDefault="00E610A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interpretować charakterystyki farmaceutyczne produktów leczniczych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EEC1" w14:textId="7766AED4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B.U2.</w:t>
            </w:r>
          </w:p>
        </w:tc>
      </w:tr>
      <w:tr w:rsidR="00346C58" w:rsidRPr="002A04D4" w14:paraId="46670323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4F75" w14:textId="61C7E5D5" w:rsidR="00346C58" w:rsidRPr="002A04D4" w:rsidRDefault="00E610A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74A" w14:textId="324D8D2A" w:rsidR="00346C58" w:rsidRPr="002A04D4" w:rsidRDefault="00E610A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ordynować leki, środki spożywcze specjalnego przeznaczenie żywieniowego i wyroby medyczne oraz wystawiać na nie recepty lub zlecenia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1CB" w14:textId="782C51E3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B.U3.</w:t>
            </w:r>
          </w:p>
        </w:tc>
      </w:tr>
      <w:tr w:rsidR="00346C58" w:rsidRPr="002A04D4" w14:paraId="23A72F0C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30A" w14:textId="0A8163E8" w:rsidR="00346C58" w:rsidRPr="002A04D4" w:rsidRDefault="00E610A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21DB" w14:textId="127EE8D7" w:rsidR="00346C58" w:rsidRPr="002A04D4" w:rsidRDefault="00E610A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dobierać i zlecać środki spożywcze specjalnego przeznaczenia żywieniowego i wyroby medyczne w zależności od potrzeb pacjenta.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F70" w14:textId="0A72E070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B.U4.</w:t>
            </w:r>
          </w:p>
        </w:tc>
      </w:tr>
      <w:tr w:rsidR="00346C58" w:rsidRPr="002A04D4" w14:paraId="22B5AC5B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AE08" w14:textId="66E5417D" w:rsidR="00346C58" w:rsidRPr="002A04D4" w:rsidRDefault="0069121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5E79" w14:textId="52340DCD" w:rsidR="00346C58" w:rsidRPr="002A04D4" w:rsidRDefault="0069121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założenia organizacji i nadzoru epidemiologicznego w zakładach opieki zdrowotnej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2D0" w14:textId="53FF0364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B.U5.</w:t>
            </w:r>
          </w:p>
        </w:tc>
      </w:tr>
      <w:tr w:rsidR="00346C58" w:rsidRPr="002A04D4" w14:paraId="0B2A35FF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EC2A" w14:textId="5C930BFC" w:rsidR="00346C58" w:rsidRPr="002A04D4" w:rsidRDefault="0069121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CE38" w14:textId="052AA224" w:rsidR="00346C58" w:rsidRPr="002A04D4" w:rsidRDefault="0069121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uwarunkowania występowania, kontroli i profilaktyki zakażeń szpitalnych w różnych oddziałach szpitalnych, z uwzględnieniem czynników etologicznych, w tym patogenów alarmowych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9969" w14:textId="00F86865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B.U6.</w:t>
            </w:r>
          </w:p>
        </w:tc>
      </w:tr>
      <w:tr w:rsidR="00346C58" w:rsidRPr="002A04D4" w14:paraId="7BF9E843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391F" w14:textId="759118D6" w:rsidR="00346C58" w:rsidRPr="002A04D4" w:rsidRDefault="0069121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5107" w14:textId="1E9BC49F" w:rsidR="00346C58" w:rsidRPr="002A04D4" w:rsidRDefault="0069121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zasady planowania, opracowania, wdrażania i nadzorowania działań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zapobiegawczych oraz przeciwepidemicznych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3387" w14:textId="292506CF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B.U7.</w:t>
            </w:r>
          </w:p>
        </w:tc>
      </w:tr>
      <w:tr w:rsidR="00346C58" w:rsidRPr="002A04D4" w14:paraId="6AD04410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5A8F" w14:textId="640ADA55" w:rsidR="00346C58" w:rsidRPr="002A04D4" w:rsidRDefault="005D116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IIPBU8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027B" w14:textId="7264FE32" w:rsidR="00346C58" w:rsidRPr="002A04D4" w:rsidRDefault="005D116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uczyć pacjenta i jego rodzinę postępowania przed planowanym zabiegiem i po wykonanym procesie diagnostyki i terapii endoskopowej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6A7C" w14:textId="6D58A975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B.U8.</w:t>
            </w:r>
          </w:p>
        </w:tc>
      </w:tr>
      <w:tr w:rsidR="00346C58" w:rsidRPr="002A04D4" w14:paraId="6776BD36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196A" w14:textId="50AA18FB" w:rsidR="00346C58" w:rsidRPr="002A04D4" w:rsidRDefault="005D116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DE3D" w14:textId="0C9013FA" w:rsidR="00346C58" w:rsidRPr="002A04D4" w:rsidRDefault="005D116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współuczestniczyć w procesie diagnostyki i terapii endoskopowej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F27C" w14:textId="65143C9F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B.U9.</w:t>
            </w:r>
          </w:p>
        </w:tc>
      </w:tr>
      <w:tr w:rsidR="00346C58" w:rsidRPr="002A04D4" w14:paraId="2BDACA7F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BAD3" w14:textId="1B9EDC98" w:rsidR="00346C58" w:rsidRPr="002A04D4" w:rsidRDefault="005D116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144E" w14:textId="44011C11" w:rsidR="00346C58" w:rsidRPr="002A04D4" w:rsidRDefault="005D1162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prowadzić dokumentację medyczną w pracowni endoskopowej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699" w14:textId="570608DD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</w:t>
            </w:r>
            <w:r w:rsidR="004A32C7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2A04D4" w14:paraId="0DFA9368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30CC" w14:textId="4430D3FD" w:rsidR="00346C58" w:rsidRPr="002A04D4" w:rsidRDefault="004A32C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099" w14:textId="6E8F463E" w:rsidR="00346C58" w:rsidRPr="002A04D4" w:rsidRDefault="004A32C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udzielać porad osobom zagrożonym uzależnieniami i uzależnionym, wykorzystując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transteoretyczny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model zmian (Prochaska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DiClemente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D83" w14:textId="0FA021A0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</w:t>
            </w:r>
            <w:r w:rsidR="004A32C7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2A04D4" w14:paraId="4A4B78CE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A41E" w14:textId="18E1BE03" w:rsidR="00346C58" w:rsidRPr="002A04D4" w:rsidRDefault="004A32C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FA99" w14:textId="0E3BE269" w:rsidR="00346C58" w:rsidRPr="002A04D4" w:rsidRDefault="004A32C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przygotowywać materiały edukacyjne dla pacjenta i jego rodziny w ramach poradnictwa zdrowotnego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AD9B" w14:textId="053BA79F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</w:t>
            </w:r>
            <w:r w:rsidR="004A32C7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2A04D4" w14:paraId="26CF2BD2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4356" w14:textId="683CEBB7" w:rsidR="00346C58" w:rsidRPr="002A04D4" w:rsidRDefault="004A32C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58B" w14:textId="2DDFC9CA" w:rsidR="00346C58" w:rsidRPr="002A04D4" w:rsidRDefault="004A32C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wykorzystywać zasoby technologiczne dla potrzeb poradnictwa zdrowotnego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CCF" w14:textId="2274E09C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</w:t>
            </w:r>
            <w:r w:rsidR="004A32C7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2A04D4" w14:paraId="7678EB0B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DDA5" w14:textId="3323F6F8" w:rsidR="00346C58" w:rsidRPr="002A04D4" w:rsidRDefault="004A32C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F24A" w14:textId="104BB4B9" w:rsidR="00346C58" w:rsidRPr="002A04D4" w:rsidRDefault="004A32C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dobierać i stosować metody oceny stanu zdrowia pacjenta w ramach udzielania porad pielęgniarskich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3AA6" w14:textId="4CECFD93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</w:t>
            </w:r>
            <w:r w:rsidR="004A32C7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2A04D4" w14:paraId="1949B0F1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09EC" w14:textId="2BE20A8C" w:rsidR="00346C58" w:rsidRPr="002A04D4" w:rsidRDefault="0018620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5F34" w14:textId="2C5FC254" w:rsidR="00346C58" w:rsidRPr="002A04D4" w:rsidRDefault="0018620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dokonywać wyboru i zlecać badania diagnostyczne w ramach posiadanych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12A7" w14:textId="451771C8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</w:t>
            </w:r>
            <w:r w:rsidR="004A32C7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2A04D4" w14:paraId="5DC432FB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110" w14:textId="4CA10131" w:rsidR="00346C58" w:rsidRPr="002A04D4" w:rsidRDefault="0018620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1F8A" w14:textId="7F285055" w:rsidR="00346C58" w:rsidRPr="002A04D4" w:rsidRDefault="0018620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wdrażać działanie terapeutyczne w zależności od oceny stanu pacjenta w ramach posiadanych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6A3" w14:textId="2FD1B247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</w:t>
            </w:r>
            <w:r w:rsidR="004A32C7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2A04D4" w14:paraId="51B390D1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5834" w14:textId="5C838FD8" w:rsidR="00346C58" w:rsidRDefault="0018620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A07A" w14:textId="11A2225C" w:rsidR="00346C58" w:rsidRDefault="0018620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koordynować realizację świadczeń zdrowotnych dla pacjentów ze schorzeniami przewlekłymi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3D25" w14:textId="1841CF6D" w:rsidR="00346C58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</w:t>
            </w:r>
            <w:r w:rsidR="004A32C7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5D1162" w:rsidRPr="002A04D4" w14:paraId="61DA77B4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11E2" w14:textId="5540722A" w:rsidR="005D1162" w:rsidRDefault="0018620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C65E" w14:textId="1780E200" w:rsidR="005D1162" w:rsidRDefault="0018620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opracowywać diagnozę potrzeb zdrowotnych i plan organizacji opieki oraz leczenia na poziomie organizacji i międzyinstytucjonalnym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F7FD" w14:textId="5D3564D0" w:rsidR="005D1162" w:rsidRDefault="0018620A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B.U20.</w:t>
            </w:r>
          </w:p>
        </w:tc>
      </w:tr>
      <w:tr w:rsidR="005D1162" w:rsidRPr="002A04D4" w14:paraId="00A93AEA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0947" w14:textId="3043F44D" w:rsidR="005D1162" w:rsidRDefault="0018620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C3AE" w14:textId="5EA0950D" w:rsidR="005D1162" w:rsidRDefault="0018620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planować i koordynować proces udzielania świadczeń zdrowotnych, z uwzględnieniem kryterium jakości i efektywności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7B6" w14:textId="114BA383" w:rsidR="005D1162" w:rsidRDefault="0018620A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B.U21.</w:t>
            </w:r>
          </w:p>
        </w:tc>
      </w:tr>
      <w:tr w:rsidR="005D1162" w:rsidRPr="002A04D4" w14:paraId="18778895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78E3" w14:textId="6FA1E30C" w:rsidR="005D1162" w:rsidRDefault="00281EE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7A33" w14:textId="777B48DD" w:rsidR="005D1162" w:rsidRDefault="000E5B7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dostosowywać do rozpoznanych potrzeb zdrowotnych dostępne programy promocji zdrowia i edukacji zdrowotnej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D948" w14:textId="5DA2F5B3" w:rsidR="005D1162" w:rsidRDefault="00281EE9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B.U22.</w:t>
            </w:r>
          </w:p>
        </w:tc>
      </w:tr>
      <w:tr w:rsidR="005D1162" w:rsidRPr="002A04D4" w14:paraId="08650B7D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FCD7" w14:textId="5E0DEAAD" w:rsidR="005D1162" w:rsidRDefault="00281EE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70FE" w14:textId="1D0276A3" w:rsidR="005D1162" w:rsidRDefault="000E5B7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wdrażać programy promocji zdrowia dla pacjentów i ich rodzin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C2E" w14:textId="474A2F86" w:rsidR="005D1162" w:rsidRDefault="00281EE9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B.U23.</w:t>
            </w:r>
          </w:p>
        </w:tc>
      </w:tr>
      <w:tr w:rsidR="00727C87" w:rsidRPr="002A04D4" w14:paraId="05B61F51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AA2" w14:textId="5ADF38E0" w:rsidR="00727C87" w:rsidRDefault="00281EE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6A25" w14:textId="1517B9B0" w:rsidR="00727C87" w:rsidRDefault="000E5B7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stosować wybrane metody edukacji zdrowotnej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0B7" w14:textId="2D7BBC3D" w:rsidR="00727C87" w:rsidRDefault="00281EE9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B.U24.</w:t>
            </w:r>
          </w:p>
        </w:tc>
      </w:tr>
      <w:tr w:rsidR="00727C87" w:rsidRPr="002A04D4" w14:paraId="33F94616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1E6F" w14:textId="564D5FA3" w:rsidR="00727C87" w:rsidRDefault="00281EE9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4803" w14:textId="315671D9" w:rsidR="00727C87" w:rsidRDefault="000E5B7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prowadzić działania w zakresie profilaktyki i prewencji chorób zakaźnych, chorób społecznych i chorób cywilizacyjnych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8411" w14:textId="6BFF1ACC" w:rsidR="00727C87" w:rsidRDefault="000E5B75" w:rsidP="000E5B75">
            <w:pPr>
              <w:spacing w:line="360" w:lineRule="auto"/>
              <w:ind w:left="708" w:hanging="708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B.U25.</w:t>
            </w:r>
          </w:p>
        </w:tc>
      </w:tr>
      <w:tr w:rsidR="00727C87" w:rsidRPr="002A04D4" w14:paraId="36AF0E18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E16E" w14:textId="521F806B" w:rsidR="00727C87" w:rsidRDefault="000E5B7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0B16" w14:textId="1705220D" w:rsidR="00727C87" w:rsidRDefault="000E5B7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reagować na swoiste zagrożenia zdrowotne występujące w środowisku zamieszkania, edukacji i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0177" w14:textId="3D2030C0" w:rsidR="00727C87" w:rsidRDefault="000E5B75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B.U26.</w:t>
            </w:r>
          </w:p>
        </w:tc>
      </w:tr>
      <w:tr w:rsidR="00727C87" w:rsidRPr="002A04D4" w14:paraId="6B62C8CB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9EC" w14:textId="3AD3E646" w:rsidR="00727C87" w:rsidRDefault="0081488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33C4" w14:textId="0312D36D" w:rsidR="00727C87" w:rsidRDefault="003577E4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diagnozować zagrożenia zdrowotne pacjenta z chorobą przewlekłą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C8A9" w14:textId="6E86DDE8" w:rsidR="00727C87" w:rsidRDefault="0081488D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B.U11.</w:t>
            </w:r>
          </w:p>
        </w:tc>
      </w:tr>
      <w:tr w:rsidR="005D1162" w:rsidRPr="002A04D4" w14:paraId="68B64C44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C2A" w14:textId="3AC4B522" w:rsidR="005D1162" w:rsidRDefault="0081488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47A" w14:textId="6646F0F1" w:rsidR="005D1162" w:rsidRDefault="003577E4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oceniać adaptację pacjenta do choroby przewlekłej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0F27" w14:textId="2E845FF8" w:rsidR="005D1162" w:rsidRDefault="0081488D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B.U12.</w:t>
            </w:r>
          </w:p>
        </w:tc>
      </w:tr>
      <w:tr w:rsidR="005D1162" w:rsidRPr="002A04D4" w14:paraId="5E385462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F4C3" w14:textId="68214BA8" w:rsidR="005D1162" w:rsidRDefault="0081488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BB8D" w14:textId="3960AA77" w:rsidR="005D1162" w:rsidRDefault="003577E4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przygotować pacjenta z nadciśnieniem tętniczym, przewlekłą niewydolnością krążenia i zaburzeniami rytmu serca do samoopieki i samopielęgnacji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DA79" w14:textId="61D305BB" w:rsidR="005D1162" w:rsidRDefault="0081488D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B.U27.</w:t>
            </w:r>
          </w:p>
        </w:tc>
      </w:tr>
      <w:tr w:rsidR="000E5B75" w:rsidRPr="002A04D4" w14:paraId="0FDD43F8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CB5D" w14:textId="623D8623" w:rsidR="000E5B75" w:rsidRDefault="0081488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84E0" w14:textId="13DD6064" w:rsidR="000E5B75" w:rsidRDefault="003577E4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planować i przeprowadzać edukację terapeutyczną pacjenta, jego rodziny i opiekuna w zakresie samoobserwacji i samopielęgnacji przy nadciśnieniu tętniczym, w przewlekłej niewydolności krążenia i przy zaburzeniach rytmu serca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7A44" w14:textId="278CE314" w:rsidR="000E5B75" w:rsidRDefault="0081488D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B.U28.</w:t>
            </w:r>
          </w:p>
        </w:tc>
      </w:tr>
      <w:tr w:rsidR="000E5B75" w:rsidRPr="002A04D4" w14:paraId="0836974F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0325" w14:textId="0AE42C21" w:rsidR="000E5B75" w:rsidRDefault="0081488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8F8A" w14:textId="69E57E35" w:rsidR="000E5B75" w:rsidRDefault="003577E4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wykorzystywać nowoczesne technologie informacyjne do monitorowania pacjentów z chorobami układu krążenia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6698" w14:textId="7F1A2B23" w:rsidR="000E5B75" w:rsidRDefault="003577E4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B.U29.</w:t>
            </w:r>
          </w:p>
        </w:tc>
      </w:tr>
      <w:tr w:rsidR="000E5B75" w:rsidRPr="002A04D4" w14:paraId="20FA0673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92F9" w14:textId="44513531" w:rsidR="000E5B75" w:rsidRDefault="003577E4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78D" w14:textId="2E5A6719" w:rsidR="000E5B75" w:rsidRDefault="00492DC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</w:t>
            </w:r>
            <w:r w:rsidR="003577E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ykonywać badania spirometryczne i interpretować ich wyniki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D80B" w14:textId="35BDC108" w:rsidR="000E5B75" w:rsidRDefault="003577E4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B.U30.</w:t>
            </w:r>
          </w:p>
        </w:tc>
      </w:tr>
      <w:tr w:rsidR="000E5B75" w:rsidRPr="002A04D4" w14:paraId="7A32638C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0657" w14:textId="7C5210EE" w:rsidR="000E5B75" w:rsidRDefault="00CA6EA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2CCA" w14:textId="3DEA357C" w:rsidR="000E5B75" w:rsidRDefault="00D55C5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sprawować specjalistyczną opiekę pielęgniarską nad pacjentem w przebiegu leczenia nerkozastępczego w technikach przerywanych oraz technikach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ciągłych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Continuous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Renal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Replacement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Therapy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, CRRT)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4E2" w14:textId="31EDFB5E" w:rsidR="000E5B75" w:rsidRDefault="00D55C57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B.U31.</w:t>
            </w:r>
          </w:p>
        </w:tc>
      </w:tr>
      <w:tr w:rsidR="000E5B75" w:rsidRPr="002A04D4" w14:paraId="764387F9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DFC7" w14:textId="6E693F98" w:rsidR="000E5B75" w:rsidRDefault="00D55C5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IIPBU32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B247" w14:textId="30C46B35" w:rsidR="000E5B75" w:rsidRDefault="00D55C5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planować i przeprowadzać edukację terapeutyczną pacjenta, jego rodziny i opiekuna w zakresie samoobserwacji i samoopieki podczas dializy i hemodializy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3797" w14:textId="11BDFF76" w:rsidR="000E5B75" w:rsidRDefault="00D55C57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B.U32.</w:t>
            </w:r>
          </w:p>
        </w:tc>
      </w:tr>
      <w:tr w:rsidR="0034220F" w:rsidRPr="002A04D4" w14:paraId="46B58FDC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6BC5" w14:textId="27B1F6FB" w:rsidR="0034220F" w:rsidRDefault="00D55C5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42FB" w14:textId="2847FFCB" w:rsidR="0034220F" w:rsidRDefault="00D55C57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planować i sprawować opiekę pielęgniarską nad pacjentem z niewydolnością narządową, przed i po przeszczepie narządów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4591" w14:textId="4B9250EF" w:rsidR="0034220F" w:rsidRDefault="00D55C57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B.U33.</w:t>
            </w:r>
          </w:p>
        </w:tc>
      </w:tr>
      <w:tr w:rsidR="0034220F" w:rsidRPr="002A04D4" w14:paraId="3E99F9B4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2DC3" w14:textId="35654160" w:rsidR="0034220F" w:rsidRDefault="00776131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6994" w14:textId="3277964F" w:rsidR="0034220F" w:rsidRDefault="00776131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wykorzystywać aktualną wiedzę w celu zapewnienia wysokiego poziomu edukacji terapeutycznej pacjentów chorych na cukrzycę, ich rodzin i opiekunów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782" w14:textId="780399EE" w:rsidR="0034220F" w:rsidRDefault="00776131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B.U34.</w:t>
            </w:r>
          </w:p>
        </w:tc>
      </w:tr>
      <w:tr w:rsidR="00D55C57" w:rsidRPr="002A04D4" w14:paraId="7623A886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A869" w14:textId="671896FC" w:rsidR="00D55C57" w:rsidRDefault="00776131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7452" w14:textId="6CAC060A" w:rsidR="00D55C57" w:rsidRDefault="00776131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planować i koordynować opiekę nad pacjentem chorym na cukrzycę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6621" w14:textId="299CFB5F" w:rsidR="00D55C57" w:rsidRDefault="00776131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B.U35.</w:t>
            </w:r>
          </w:p>
        </w:tc>
      </w:tr>
      <w:tr w:rsidR="00D55C57" w:rsidRPr="002A04D4" w14:paraId="4D3B6BFE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E9A2" w14:textId="7E0D1213" w:rsidR="00D55C57" w:rsidRDefault="00776131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D08F" w14:textId="641D18A9" w:rsidR="00D55C57" w:rsidRDefault="00776131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motywować pacjenta chorego na cukrzycę do radzenia sobie z chorobą i do współpracy w procesie leczenia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B638" w14:textId="6C1761D8" w:rsidR="00D55C57" w:rsidRDefault="00776131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B.U36.</w:t>
            </w:r>
          </w:p>
        </w:tc>
      </w:tr>
      <w:tr w:rsidR="00D55C57" w:rsidRPr="002A04D4" w14:paraId="08236A14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484E" w14:textId="0252CED1" w:rsidR="00D55C57" w:rsidRDefault="00DF14F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A7FC" w14:textId="7FBCBC3D" w:rsidR="00D55C57" w:rsidRDefault="00DF14F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planować opiekę nad pacjentami z wybranymi chorobami nowotworowymi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4B9D" w14:textId="33F8F6CC" w:rsidR="00D55C57" w:rsidRDefault="00DF14FE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B.U37.</w:t>
            </w:r>
          </w:p>
        </w:tc>
      </w:tr>
      <w:tr w:rsidR="00D55C57" w:rsidRPr="002A04D4" w14:paraId="0ACF0066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DFF9" w14:textId="01B2C34C" w:rsidR="00D55C57" w:rsidRDefault="00DF14F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55D5" w14:textId="20AA7AD8" w:rsidR="00D55C57" w:rsidRDefault="00DF14F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stosować metody i środki łagodzące skutki uboczne chemioterapii i radioterapii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A852" w14:textId="79408B99" w:rsidR="00D55C57" w:rsidRDefault="00DF14FE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B.U38.</w:t>
            </w:r>
          </w:p>
        </w:tc>
      </w:tr>
      <w:tr w:rsidR="00776131" w:rsidRPr="002A04D4" w14:paraId="0C677968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CBD6" w14:textId="56A1C9F2" w:rsidR="00776131" w:rsidRDefault="00DF14F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A09D" w14:textId="3834F0B5" w:rsidR="00776131" w:rsidRDefault="00DF14F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rozpoznawać sytuację psychologiczną pacjenta i jego reakcje na chorobę oraz proces leczenia, a także udzielać mu wsparcia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motywacyjno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– edukacyjnego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9901" w14:textId="243BE8C4" w:rsidR="00776131" w:rsidRDefault="00DF14FE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B.U39.</w:t>
            </w:r>
          </w:p>
        </w:tc>
      </w:tr>
      <w:tr w:rsidR="00776131" w:rsidRPr="002A04D4" w14:paraId="61643C0F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FC73" w14:textId="1FDB0FA0" w:rsidR="00776131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8FB6" w14:textId="32FACBD9" w:rsidR="00776131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oceniać i klasyfikować rany przewlekłe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FAFB" w14:textId="0006235D" w:rsidR="00776131" w:rsidRDefault="00D02E76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B.U40.</w:t>
            </w:r>
          </w:p>
        </w:tc>
      </w:tr>
      <w:tr w:rsidR="00776131" w:rsidRPr="002A04D4" w14:paraId="32AA874E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42B7" w14:textId="107CDBCD" w:rsidR="00776131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63D6" w14:textId="7479BC8C" w:rsidR="00776131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dobierać opatrunki z uwzględnieniem rodzaju i stanu rany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E3C" w14:textId="275C0B65" w:rsidR="00776131" w:rsidRDefault="00D02E76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B.U41.</w:t>
            </w:r>
          </w:p>
        </w:tc>
      </w:tr>
      <w:tr w:rsidR="00776131" w:rsidRPr="002A04D4" w14:paraId="21FABDC5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C9F8" w14:textId="559E63B4" w:rsidR="00776131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F6F3" w14:textId="7B553280" w:rsidR="00776131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przygotowywać pacjenta i jego rodzinę do profilaktyki, samokontroli i pielęgnacji rany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988" w14:textId="15807B58" w:rsidR="00776131" w:rsidRDefault="00D02E76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B.U42.</w:t>
            </w:r>
          </w:p>
        </w:tc>
      </w:tr>
      <w:tr w:rsidR="00776131" w:rsidRPr="002A04D4" w14:paraId="645791FC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C477" w14:textId="4FE1C1E8" w:rsidR="00776131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F4E7" w14:textId="56DB8CA0" w:rsidR="00776131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stosować nowoczesne techniki pielęgnacji przetok jelitowych i moczowych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1C6E" w14:textId="2199D920" w:rsidR="00776131" w:rsidRDefault="00D02E76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B.U43.</w:t>
            </w:r>
          </w:p>
        </w:tc>
      </w:tr>
      <w:tr w:rsidR="0034220F" w:rsidRPr="002A04D4" w14:paraId="5E384675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69D3" w14:textId="3B88594D" w:rsidR="0034220F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9840" w14:textId="1E6FBDE0" w:rsidR="0034220F" w:rsidRDefault="00D02E76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przygotowywać pacjenta ze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stomią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do samoopieki i zapewniać doradztwo w doborze sprzętu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stomijnego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857F" w14:textId="0FA7DDB8" w:rsidR="0034220F" w:rsidRDefault="00854F7E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B.U44.</w:t>
            </w:r>
          </w:p>
        </w:tc>
      </w:tr>
      <w:tr w:rsidR="00346C58" w:rsidRPr="002A04D4" w14:paraId="669B1469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B986" w14:textId="65D294A8" w:rsidR="00346C58" w:rsidRPr="002A04D4" w:rsidRDefault="00854F7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2A90" w14:textId="3820DE19" w:rsidR="00346C58" w:rsidRPr="002A04D4" w:rsidRDefault="00854F7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wykorzystywać standaryzowane narzędzia w przeprowadzaniu oceny stanu odżywienia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B89E" w14:textId="4C788FC5" w:rsidR="00346C58" w:rsidRPr="00B46A00" w:rsidRDefault="00854F7E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B.U49.</w:t>
            </w:r>
          </w:p>
        </w:tc>
      </w:tr>
      <w:tr w:rsidR="00D02E76" w:rsidRPr="002A04D4" w14:paraId="1680D198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781A" w14:textId="108FC96C" w:rsidR="00D02E76" w:rsidRPr="002A04D4" w:rsidRDefault="00854F7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2FF3" w14:textId="5B67D4F4" w:rsidR="00D02E76" w:rsidRPr="002A04D4" w:rsidRDefault="00854F7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monitorować stan ogólny pacjenta w czasie leczenia żywieniowego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4116" w14:textId="4330A326" w:rsidR="00D02E76" w:rsidRPr="00B46A00" w:rsidRDefault="00854F7E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B.U50.</w:t>
            </w:r>
          </w:p>
        </w:tc>
      </w:tr>
      <w:tr w:rsidR="00D02E76" w:rsidRPr="002A04D4" w14:paraId="735EB43E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BB7" w14:textId="4253701F" w:rsidR="00D02E76" w:rsidRPr="002A04D4" w:rsidRDefault="00854F7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3972" w14:textId="32B8A18B" w:rsidR="00D02E76" w:rsidRPr="002A04D4" w:rsidRDefault="00854F7E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prowadzić żywienie dojelitowe z wykorzystaniem różnych technik, w tym pompy perystaltycznej i żywienia pozajelitowego drogą żył centralnych i obwodowych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558" w14:textId="687E1441" w:rsidR="00D02E76" w:rsidRPr="00B46A00" w:rsidRDefault="00854F7E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B.U51.</w:t>
            </w:r>
          </w:p>
        </w:tc>
      </w:tr>
      <w:tr w:rsidR="00D02E76" w:rsidRPr="002A04D4" w14:paraId="7D2F64D6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6F15" w14:textId="32DAA56F" w:rsidR="00D02E76" w:rsidRPr="002A04D4" w:rsidRDefault="0026054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6712" w14:textId="7EEEA7CC" w:rsidR="00D02E76" w:rsidRPr="002A04D4" w:rsidRDefault="00FA45E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przygotowywać sprzęt i urządzenia do wdrożenia wentylacji mechanicznej inwazyjnej, w tym wykonać test aparatu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13D9" w14:textId="7687AD92" w:rsidR="00D02E76" w:rsidRPr="00B46A00" w:rsidRDefault="00FA45E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B.U52.</w:t>
            </w:r>
          </w:p>
        </w:tc>
      </w:tr>
      <w:tr w:rsidR="00260548" w:rsidRPr="002A04D4" w14:paraId="463F7E17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DB2D" w14:textId="7E6A0B58" w:rsidR="00260548" w:rsidRPr="002A04D4" w:rsidRDefault="0026054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2158" w14:textId="4537B889" w:rsidR="00260548" w:rsidRPr="002A04D4" w:rsidRDefault="00FA45E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obsługiwać respirator w trybie wentylacji nieinwazyjnej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F833" w14:textId="6FD5089E" w:rsidR="00260548" w:rsidRPr="00B46A00" w:rsidRDefault="00FA45E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B.U53.</w:t>
            </w:r>
          </w:p>
        </w:tc>
      </w:tr>
      <w:tr w:rsidR="00260548" w:rsidRPr="002A04D4" w14:paraId="198CCFB3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2E1F" w14:textId="37ACABEC" w:rsidR="00260548" w:rsidRPr="002A04D4" w:rsidRDefault="00FA45E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383F" w14:textId="083632AA" w:rsidR="00260548" w:rsidRPr="002A04D4" w:rsidRDefault="00FA45E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przygotowywać i stosować sprzęt do prowadzenia wentylacji nieinwazyjnej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B2B0" w14:textId="6A904C36" w:rsidR="00260548" w:rsidRPr="00B46A00" w:rsidRDefault="00FA45E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B.U54.</w:t>
            </w:r>
          </w:p>
        </w:tc>
      </w:tr>
      <w:tr w:rsidR="00260548" w:rsidRPr="002A04D4" w14:paraId="79BD69C5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4FE2" w14:textId="5789ADE2" w:rsidR="00260548" w:rsidRPr="002A04D4" w:rsidRDefault="00FA45E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8458" w14:textId="204444B6" w:rsidR="00260548" w:rsidRPr="002A04D4" w:rsidRDefault="00FA45E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zapewniać pacjentowi wentylowanemu mechanicznie w sposób inwazyjny kompleksową opiekę pielęgniarską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E587" w14:textId="4E92B311" w:rsidR="00260548" w:rsidRPr="00B46A00" w:rsidRDefault="00FA45E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B.U55.</w:t>
            </w:r>
          </w:p>
        </w:tc>
      </w:tr>
      <w:tr w:rsidR="00D02E76" w:rsidRPr="002A04D4" w14:paraId="0EB72690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D2B3" w14:textId="76C697F4" w:rsidR="00D02E76" w:rsidRPr="002A04D4" w:rsidRDefault="00FA45E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0242" w14:textId="284BF040" w:rsidR="00D02E76" w:rsidRPr="002A04D4" w:rsidRDefault="00FA45E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komunikować się z pacjentem wentylowanym mechanicznie z wykorzystaniem alternatywnych metod komunikacji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0AB" w14:textId="0BCFBEF2" w:rsidR="00D02E76" w:rsidRPr="00B46A00" w:rsidRDefault="00FA45E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B.U56.</w:t>
            </w:r>
          </w:p>
        </w:tc>
      </w:tr>
      <w:tr w:rsidR="00530B70" w:rsidRPr="002A04D4" w14:paraId="259B3600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7B50" w14:textId="36F7C1EE" w:rsidR="00530B70" w:rsidRPr="002A04D4" w:rsidRDefault="00530B70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93B0" w14:textId="158739D4" w:rsidR="00530B70" w:rsidRPr="002A04D4" w:rsidRDefault="00530B70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sprawować zaawansowaną opiekę pielęgniarską nad pacjentem z zaburzeniami układu nerwowego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8DF" w14:textId="7B561B94" w:rsidR="00530B70" w:rsidRPr="00B46A00" w:rsidRDefault="00530B70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B.U61.</w:t>
            </w:r>
          </w:p>
        </w:tc>
      </w:tr>
      <w:tr w:rsidR="00530B70" w:rsidRPr="002A04D4" w14:paraId="20EF7578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9888" w14:textId="6C49CDA9" w:rsidR="00530B70" w:rsidRPr="002A04D4" w:rsidRDefault="00530B70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82D4" w14:textId="211FEE9E" w:rsidR="00530B70" w:rsidRPr="002A04D4" w:rsidRDefault="00530B70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</w:t>
            </w:r>
            <w:r w:rsidRPr="00530B70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prawować zaawansowaną opiekę pielęgniarską nad pacjentem z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chorobami degeneracyjnymi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EEBD" w14:textId="30D8A031" w:rsidR="00530B70" w:rsidRPr="00B46A00" w:rsidRDefault="00530B70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B.U61.</w:t>
            </w:r>
          </w:p>
        </w:tc>
      </w:tr>
      <w:tr w:rsidR="00530B70" w:rsidRPr="002A04D4" w14:paraId="0C431B11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DC81" w14:textId="31AD4607" w:rsidR="00530B70" w:rsidRPr="002A04D4" w:rsidRDefault="00C41C8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329B" w14:textId="1F526E36" w:rsidR="00530B70" w:rsidRPr="002A04D4" w:rsidRDefault="00D827A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oceniać natężenie bólu według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skal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z uwzględnieniem wieku pacjenta i jego stanu klinicznego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3F4" w14:textId="5D4DC353" w:rsidR="00530B70" w:rsidRPr="00B46A00" w:rsidRDefault="00C41C8D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B.U45.</w:t>
            </w:r>
          </w:p>
        </w:tc>
      </w:tr>
      <w:tr w:rsidR="00C41C8D" w:rsidRPr="002A04D4" w14:paraId="69F5BCD5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15A8" w14:textId="17D91B2F" w:rsidR="00C41C8D" w:rsidRPr="002A04D4" w:rsidRDefault="00C41C8D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9DAE" w14:textId="3F8C2F6D" w:rsidR="00C41C8D" w:rsidRPr="002A04D4" w:rsidRDefault="00D827A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dobierać i stosować metody leczenia farmakologicznego bólu oraz stosować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metody niefarmakologicznego leczenia bólu w zależności od stanu klinicznego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945" w14:textId="5E7846DF" w:rsidR="00C41C8D" w:rsidRPr="00B46A00" w:rsidRDefault="00D827A3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B.U46.</w:t>
            </w:r>
          </w:p>
        </w:tc>
      </w:tr>
      <w:tr w:rsidR="00C41C8D" w:rsidRPr="002A04D4" w14:paraId="6720A11A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38F6" w14:textId="1A627906" w:rsidR="00C41C8D" w:rsidRPr="002A04D4" w:rsidRDefault="00D827A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IIPBU57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4169" w14:textId="6E0C8FE3" w:rsidR="00C41C8D" w:rsidRPr="002A04D4" w:rsidRDefault="00D827A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monitorować skuteczność leczenia przeciwbólowego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1F5B" w14:textId="415AE2F2" w:rsidR="00C41C8D" w:rsidRPr="00B46A00" w:rsidRDefault="00D827A3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B.U47.</w:t>
            </w:r>
          </w:p>
        </w:tc>
      </w:tr>
      <w:tr w:rsidR="00C41C8D" w:rsidRPr="002A04D4" w14:paraId="2E0613E8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8804" w14:textId="0005FAA1" w:rsidR="00C41C8D" w:rsidRPr="002A04D4" w:rsidRDefault="00D827A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E629" w14:textId="34895603" w:rsidR="00C41C8D" w:rsidRPr="002A04D4" w:rsidRDefault="00D827A3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prowadzić edukację pacjenta w zakresie samokontroli i samopielęgnacji w terapii bólu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B2A" w14:textId="642368D3" w:rsidR="00C41C8D" w:rsidRPr="00B46A00" w:rsidRDefault="00D827A3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B.U48.</w:t>
            </w:r>
          </w:p>
        </w:tc>
      </w:tr>
      <w:tr w:rsidR="00D03FFA" w:rsidRPr="002A04D4" w14:paraId="2D2295D8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0138" w14:textId="03366F25" w:rsidR="00D03FFA" w:rsidRPr="002A04D4" w:rsidRDefault="00D03FF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ACDF" w14:textId="0A0E4260" w:rsidR="00D03FFA" w:rsidRPr="002A04D4" w:rsidRDefault="00D03FF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oceniać potrzeby zdrowotne pacjenta z zaburzeniami psychicznymi, w tym depresją i zaburzeniami lękowymi, oraz pacjenta uzależnionego, a także planować interwencje zdrowotne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8D4D" w14:textId="5AA9B6D1" w:rsidR="00D03FFA" w:rsidRPr="00B46A00" w:rsidRDefault="00D03FFA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B.U57.</w:t>
            </w:r>
          </w:p>
        </w:tc>
      </w:tr>
      <w:tr w:rsidR="00D03FFA" w:rsidRPr="002A04D4" w14:paraId="33FFAA4B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58F2" w14:textId="38719E5E" w:rsidR="00D03FFA" w:rsidRPr="002A04D4" w:rsidRDefault="00D03FF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F7C7" w14:textId="74F462E6" w:rsidR="00D03FFA" w:rsidRPr="002A04D4" w:rsidRDefault="00D03FF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analizować i dostosowywać do potrzeb pacjenta dostępne programy promocji zdrowia psychicznego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284" w14:textId="5288FB98" w:rsidR="00D03FFA" w:rsidRPr="00B46A00" w:rsidRDefault="00D03FFA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B.U58.</w:t>
            </w:r>
          </w:p>
        </w:tc>
      </w:tr>
      <w:tr w:rsidR="00D03FFA" w:rsidRPr="002A04D4" w14:paraId="0766F910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48FE" w14:textId="74F01BC1" w:rsidR="00D03FFA" w:rsidRPr="002A04D4" w:rsidRDefault="00D03FF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IIPBU61.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23A5" w14:textId="6467B4AB" w:rsidR="00D03FFA" w:rsidRPr="002A04D4" w:rsidRDefault="00D03FF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rozpoznawać sytuację życiową pacjenta w celu zapobiegania jego izolacji społecznej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55F2" w14:textId="22501466" w:rsidR="00D03FFA" w:rsidRPr="00B46A00" w:rsidRDefault="00D03FFA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B.U59.</w:t>
            </w:r>
          </w:p>
        </w:tc>
      </w:tr>
      <w:tr w:rsidR="00D02E76" w:rsidRPr="002A04D4" w14:paraId="428B657A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17B7" w14:textId="2FA46EF9" w:rsidR="00D02E76" w:rsidRPr="002A04D4" w:rsidRDefault="00D03FF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A5F7" w14:textId="046C4B40" w:rsidR="00D02E76" w:rsidRPr="002A04D4" w:rsidRDefault="00D03FF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prowadzić psychoedukację pacjenta z zaburzeniami psychicznymi, w tym depresją i zaburzeniami lękowymi, oraz pacjenta uzależnionego i jego rodziny (opiekuna), a także stosować treningi umiejętności społecznych jako formę rehabilitacji psychiatrycznej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071" w14:textId="52D8B738" w:rsidR="00D02E76" w:rsidRPr="00B46A00" w:rsidRDefault="00D03FFA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B.U60.</w:t>
            </w:r>
          </w:p>
        </w:tc>
      </w:tr>
      <w:tr w:rsidR="00BF762D" w:rsidRPr="002A04D4" w14:paraId="6EE8585B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7827" w14:textId="2DCBECD8" w:rsidR="00BF762D" w:rsidRPr="002A04D4" w:rsidRDefault="00C46E9F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5E8A" w14:textId="0EBF3E55" w:rsidR="00BF762D" w:rsidRPr="002A04D4" w:rsidRDefault="00C46E9F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C46E9F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wykorzystać nowoczesne techniki diagnostyczne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9D09" w14:textId="59C6F0CF" w:rsidR="00BF762D" w:rsidRPr="00B46A00" w:rsidRDefault="00C46E9F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BF762D" w:rsidRPr="002A04D4" w14:paraId="7A05AA9E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398E" w14:textId="31D91BF8" w:rsidR="00BF762D" w:rsidRPr="002A04D4" w:rsidRDefault="00C46E9F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02DC" w14:textId="2C5BA4B6" w:rsidR="00BF762D" w:rsidRPr="002A04D4" w:rsidRDefault="00C46E9F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C46E9F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przygotować pacjenta do badań, zapewnić opiekę po ich wykonaniu, rozpoznać powikłania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895" w14:textId="12E312F9" w:rsidR="00BF762D" w:rsidRPr="00B46A00" w:rsidRDefault="00C46E9F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D02E76" w:rsidRPr="002A04D4" w14:paraId="794A3EC4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8FA4" w14:textId="37F83BBE" w:rsidR="00D02E76" w:rsidRPr="002A04D4" w:rsidRDefault="004020C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521B" w14:textId="7A3EF57C" w:rsidR="00D02E76" w:rsidRPr="002A04D4" w:rsidRDefault="004020CA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4020CA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posługiwać się klasyfikacją diagnoz pielęgniarskich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B33F" w14:textId="5C5C8EC1" w:rsidR="00D02E76" w:rsidRPr="00B46A00" w:rsidRDefault="004020CA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D02E76" w:rsidRPr="002A04D4" w14:paraId="2AC2AFD3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CD5D" w14:textId="37B5BF43" w:rsidR="00D02E76" w:rsidRPr="002A04D4" w:rsidRDefault="000677C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1CB5" w14:textId="60804C9E" w:rsidR="00D02E76" w:rsidRPr="002A04D4" w:rsidRDefault="000677C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677C5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realizować świadczenia zdrowotne w zakresie podstawowej opieki zdrowotnej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73D" w14:textId="3D5E1CBE" w:rsidR="00D02E76" w:rsidRPr="00B46A00" w:rsidRDefault="000677C5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0677C5" w:rsidRPr="002A04D4" w14:paraId="701F41AC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B9D" w14:textId="07E2FB20" w:rsidR="000677C5" w:rsidRPr="002A04D4" w:rsidRDefault="000677C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E5AD" w14:textId="422D1B31" w:rsidR="000677C5" w:rsidRPr="002A04D4" w:rsidRDefault="000677C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677C5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planować i realizować kompleksową opiekę pielęgniarską w zakresie promocji zdrowia, profilaktyki chorób, świadczeń pielęgnacyjnych, świadczeń diagnostycznych, świadczeń leczniczych, świadczeń rehabilitacyjnych nad zdrowymi i chorymi niezależnie od płci i wieku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1090" w14:textId="5E8177AB" w:rsidR="000677C5" w:rsidRPr="00B46A00" w:rsidRDefault="000677C5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0677C5" w:rsidRPr="002A04D4" w14:paraId="1A16296B" w14:textId="77777777" w:rsidTr="00A1679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91A4" w14:textId="79AEAE35" w:rsidR="000677C5" w:rsidRPr="002A04D4" w:rsidRDefault="000677C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IIPBU68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25CE" w14:textId="0F16C091" w:rsidR="000677C5" w:rsidRPr="002A04D4" w:rsidRDefault="000677C5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677C5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wykonywać zabiegi na podstawie zleceń lekarza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8E4" w14:textId="27D8C260" w:rsidR="000677C5" w:rsidRPr="00B46A00" w:rsidRDefault="000677C5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</w:tbl>
    <w:p w14:paraId="135AACB1" w14:textId="2ACC5F63" w:rsidR="00762BC4" w:rsidRDefault="00762BC4" w:rsidP="00762BC4">
      <w:pPr>
        <w:widowControl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7D741B33" w14:textId="027CCE14" w:rsidR="00F67991" w:rsidRDefault="00F67991" w:rsidP="00762BC4">
      <w:pPr>
        <w:widowControl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C. BADANIA NAUKOWE I ROZWÓJ PIELĘGNIARSTWA </w:t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938"/>
        <w:gridCol w:w="1562"/>
      </w:tblGrid>
      <w:tr w:rsidR="00F67991" w:rsidRPr="002A04D4" w14:paraId="40DB8B3F" w14:textId="77777777" w:rsidTr="000C7589">
        <w:trPr>
          <w:jc w:val="center"/>
        </w:trPr>
        <w:tc>
          <w:tcPr>
            <w:tcW w:w="10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0E3465F" w14:textId="77777777" w:rsidR="00F67991" w:rsidRDefault="00F67991" w:rsidP="0018367C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6A0F8F83" w14:textId="77777777" w:rsidR="00F67991" w:rsidRDefault="00F67991" w:rsidP="0018367C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W ZAKRESIE WIEDZY ABSOLWENT ZNA I ROZUMIE:</w:t>
            </w:r>
          </w:p>
          <w:p w14:paraId="72018F18" w14:textId="77777777" w:rsidR="00F67991" w:rsidRPr="002A04D4" w:rsidRDefault="00F67991" w:rsidP="0018367C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F67991" w:rsidRPr="002A04D4" w14:paraId="474E8C87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CFB8" w14:textId="6B3911AA" w:rsidR="00F67991" w:rsidRPr="002A04D4" w:rsidRDefault="00C07847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IIPCW1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ABE5" w14:textId="345ACE82" w:rsidR="00F67991" w:rsidRPr="002A04D4" w:rsidRDefault="00C07847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kierunki, zakres i rodzaj badań naukowych w pielęgniarstwie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92B" w14:textId="741EE915" w:rsidR="00F67991" w:rsidRDefault="00F67991" w:rsidP="0018367C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C.W1.</w:t>
            </w:r>
          </w:p>
        </w:tc>
      </w:tr>
      <w:tr w:rsidR="00F67991" w:rsidRPr="002A04D4" w14:paraId="70B500E1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02F1" w14:textId="6085706D" w:rsidR="00F67991" w:rsidRPr="002A04D4" w:rsidRDefault="00C07847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IIPCW2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A09B" w14:textId="7C003855" w:rsidR="00F67991" w:rsidRPr="002A04D4" w:rsidRDefault="00C07847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reguły dobrych praktyk w badaniach naukowych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37F9" w14:textId="04A623C3" w:rsidR="00F67991" w:rsidRPr="009169B0" w:rsidRDefault="00C07847" w:rsidP="0018367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C.W2.</w:t>
            </w:r>
          </w:p>
        </w:tc>
      </w:tr>
      <w:tr w:rsidR="00F67991" w:rsidRPr="002A04D4" w14:paraId="60635848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A522" w14:textId="72FBB512" w:rsidR="00F67991" w:rsidRPr="002A04D4" w:rsidRDefault="00C07847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IIPCW3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EAB0" w14:textId="184AA27B" w:rsidR="00F67991" w:rsidRPr="002A04D4" w:rsidRDefault="00C07847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 i techniki badawcze stosowane w badaniach naukowych w pielęgniarstwie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139E" w14:textId="20C663D3" w:rsidR="00F67991" w:rsidRPr="009169B0" w:rsidRDefault="00C07847" w:rsidP="0018367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C.W3.</w:t>
            </w:r>
          </w:p>
        </w:tc>
      </w:tr>
      <w:tr w:rsidR="00F67991" w:rsidRPr="002A04D4" w14:paraId="45788E06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3BE4" w14:textId="1C0BA411" w:rsidR="00F67991" w:rsidRPr="002A04D4" w:rsidRDefault="009A5EFE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IIPCW4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6EF2" w14:textId="64E35629" w:rsidR="00F67991" w:rsidRPr="002A04D4" w:rsidRDefault="009A5EFE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przygotowania baz danych do analiz statystycznych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20F0" w14:textId="6613B7FB" w:rsidR="00F67991" w:rsidRPr="009169B0" w:rsidRDefault="009A5EFE" w:rsidP="0018367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C.W4.</w:t>
            </w:r>
          </w:p>
        </w:tc>
      </w:tr>
      <w:tr w:rsidR="00F67991" w:rsidRPr="002A04D4" w14:paraId="25409AB2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5951" w14:textId="430634FC" w:rsidR="00F67991" w:rsidRPr="002A04D4" w:rsidRDefault="009A5EFE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IIPCW5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49CB" w14:textId="42D6BA31" w:rsidR="00F67991" w:rsidRPr="002A04D4" w:rsidRDefault="009A5EFE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narzędzia informatyczne, testy statystyczne i zasady opracowywania wyników badań naukowych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AFE" w14:textId="67FD176E" w:rsidR="00F67991" w:rsidRPr="009169B0" w:rsidRDefault="009A5EFE" w:rsidP="0018367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C.W5.</w:t>
            </w:r>
          </w:p>
        </w:tc>
      </w:tr>
      <w:tr w:rsidR="00F67991" w:rsidRPr="002A04D4" w14:paraId="53C656CD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6FE3" w14:textId="1C8B9588" w:rsidR="00F67991" w:rsidRPr="002A04D4" w:rsidRDefault="00423849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IIPCW6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2D69" w14:textId="2B120F13" w:rsidR="00F67991" w:rsidRPr="002A04D4" w:rsidRDefault="00423849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źródła naukowej informacji medycznej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5BB" w14:textId="06D05FCD" w:rsidR="00F67991" w:rsidRPr="009169B0" w:rsidRDefault="00423849" w:rsidP="0018367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C.W6.</w:t>
            </w:r>
          </w:p>
        </w:tc>
      </w:tr>
      <w:tr w:rsidR="00F67991" w:rsidRPr="002A04D4" w14:paraId="71B910B3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D794" w14:textId="6A1C735C" w:rsidR="00F67991" w:rsidRPr="002A04D4" w:rsidRDefault="00423849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IIPCW7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3230" w14:textId="1961D487" w:rsidR="00F67991" w:rsidRPr="002A04D4" w:rsidRDefault="00423849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sposoby wyszukiwania informacji naukowej w bazach danych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4B28" w14:textId="3B048FA4" w:rsidR="00F67991" w:rsidRPr="009169B0" w:rsidRDefault="00423849" w:rsidP="0018367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C.W7.</w:t>
            </w:r>
          </w:p>
        </w:tc>
      </w:tr>
      <w:tr w:rsidR="00F67991" w:rsidRPr="002A04D4" w14:paraId="1493264F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94B1" w14:textId="0D77526B" w:rsidR="00F67991" w:rsidRPr="002A04D4" w:rsidRDefault="00423849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IIPCW8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3945" w14:textId="55E41C04" w:rsidR="00F67991" w:rsidRPr="002A04D4" w:rsidRDefault="00423849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praktyki opartej na dowodach naukowych w medycynie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evidence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based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medicine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) i w pielęgniarstwie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evidence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based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mursing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practice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E648" w14:textId="41CCA6C4" w:rsidR="00F67991" w:rsidRPr="009169B0" w:rsidRDefault="00423849" w:rsidP="0018367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C.W8.</w:t>
            </w:r>
          </w:p>
        </w:tc>
      </w:tr>
      <w:tr w:rsidR="00F67991" w:rsidRPr="002A04D4" w14:paraId="42FD5B30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697B" w14:textId="71199D3D" w:rsidR="00F67991" w:rsidRPr="002A04D4" w:rsidRDefault="000C7589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IIPCW9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8A25" w14:textId="58B6B3ED" w:rsidR="00F67991" w:rsidRPr="002A04D4" w:rsidRDefault="000C7589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systemy kształcenia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przeddyplomowego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i podyplomowego pielęgniarek w wybranych państwach członkowskich Unii Europejskiej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E06" w14:textId="30CCEF69" w:rsidR="00F67991" w:rsidRPr="009169B0" w:rsidRDefault="000C7589" w:rsidP="0018367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C.W9.</w:t>
            </w:r>
          </w:p>
        </w:tc>
      </w:tr>
      <w:tr w:rsidR="00F67991" w:rsidRPr="002A04D4" w14:paraId="433D9851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2691" w14:textId="498A5680" w:rsidR="00F67991" w:rsidRPr="002A04D4" w:rsidRDefault="000C7589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IIPCW10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5241" w14:textId="42ADFFE4" w:rsidR="00F67991" w:rsidRPr="002A04D4" w:rsidRDefault="000C7589" w:rsidP="0018367C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procedurę uznawania kwalifikacji zawodowych pielęgniarek w Rzeczypospolitej Polskiej i innych państwach członkowskich Unii Europejskiej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6FB1" w14:textId="0955DB73" w:rsidR="00F67991" w:rsidRPr="009169B0" w:rsidRDefault="000C7589" w:rsidP="0018367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C.W10.</w:t>
            </w:r>
          </w:p>
        </w:tc>
      </w:tr>
      <w:tr w:rsidR="000C7589" w:rsidRPr="002A04D4" w14:paraId="6A59DCFC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2C0D" w14:textId="04B3E4E1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IIPCW11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B348" w14:textId="064BA174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systemy opieki pielęgniarskiej i współczesne kierunki rozwoju opieki pielęgniarskiej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2B7" w14:textId="1E2506DB" w:rsidR="000C7589" w:rsidRPr="009169B0" w:rsidRDefault="000C7589" w:rsidP="000C758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C.W11.</w:t>
            </w:r>
          </w:p>
        </w:tc>
      </w:tr>
      <w:tr w:rsidR="000C7589" w:rsidRPr="002A04D4" w14:paraId="58997271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CD4" w14:textId="3114F6B9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IIPCW12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0F78" w14:textId="5199D2A4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dostępu obywateli państw członkowskich Unii Europejskiej do świadczeń zdrowotnych w świetle prawa Unii Europejskiej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8E3" w14:textId="7E892DBE" w:rsidR="000C7589" w:rsidRPr="009169B0" w:rsidRDefault="000C7589" w:rsidP="000C758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C.W12.</w:t>
            </w:r>
          </w:p>
        </w:tc>
      </w:tr>
      <w:tr w:rsidR="000C7589" w:rsidRPr="002A04D4" w14:paraId="18DE6F2E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4686" w14:textId="15FF3F60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IIPCW13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449E" w14:textId="555759AE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rolę i priorytety polityki zdrowotnej Światowej Organizacji Zdrowia oraz Komisji Europejskiej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353E" w14:textId="0698DF31" w:rsidR="000C7589" w:rsidRPr="009169B0" w:rsidRDefault="000C7589" w:rsidP="000C758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C.W13.</w:t>
            </w:r>
          </w:p>
        </w:tc>
      </w:tr>
      <w:tr w:rsidR="00D26E18" w:rsidRPr="002A04D4" w14:paraId="4D0C2C92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CBBA" w14:textId="026B1CD0" w:rsidR="00D26E18" w:rsidRDefault="00D26E18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IIPCW14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8334" w14:textId="780917C3" w:rsidR="00D26E18" w:rsidRDefault="00D26E18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D26E18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pisania pracy dyplomowej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331" w14:textId="0FE184FC" w:rsidR="00D26E18" w:rsidRDefault="00D26E18" w:rsidP="000C758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0C7589" w:rsidRPr="002A04D4" w14:paraId="32D2D276" w14:textId="77777777" w:rsidTr="000C7589">
        <w:trPr>
          <w:jc w:val="center"/>
        </w:trPr>
        <w:tc>
          <w:tcPr>
            <w:tcW w:w="10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4195FA4" w14:textId="77777777" w:rsidR="000C7589" w:rsidRDefault="000C7589" w:rsidP="000C75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7C76D357" w14:textId="77777777" w:rsidR="000C7589" w:rsidRDefault="000C7589" w:rsidP="000C75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W ZAKRESIE </w:t>
            </w:r>
            <w:r w:rsidRPr="002A04D4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UMIEJĘTNOŚCI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ABSOLWENT POTRAFI:</w:t>
            </w:r>
          </w:p>
          <w:p w14:paraId="7596BCB8" w14:textId="77777777" w:rsidR="000C7589" w:rsidRPr="002A04D4" w:rsidRDefault="000C7589" w:rsidP="000C75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0C7589" w:rsidRPr="002A04D4" w14:paraId="277935B5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B6D5" w14:textId="0F38C313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IIPCU1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EB89" w14:textId="65EDABB1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wskazywać kierunki i zakres badań naukowych w pielęgniarstwie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EA9" w14:textId="4CDD48E1" w:rsidR="000C7589" w:rsidRDefault="000C7589" w:rsidP="000C75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C.U1.</w:t>
            </w:r>
          </w:p>
        </w:tc>
      </w:tr>
      <w:tr w:rsidR="000C7589" w:rsidRPr="002A04D4" w14:paraId="1E25C9AD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3233" w14:textId="4325B664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IIPCU2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B95F" w14:textId="5B73F2D1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zaplanować badanie naukowe i omówić jego cel oraz spodziewane wyniki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29D" w14:textId="55CBDDDD" w:rsidR="000C7589" w:rsidRPr="00B46A00" w:rsidRDefault="000C7589" w:rsidP="000C758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C.U2.</w:t>
            </w:r>
          </w:p>
        </w:tc>
      </w:tr>
      <w:tr w:rsidR="000C7589" w:rsidRPr="002A04D4" w14:paraId="53C199AB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C71E" w14:textId="73F74297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IIPCU3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9880" w14:textId="54E19433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przeprowadzić badanie naukowe, zaprezentować i zinterpretować jego wyniki oraz odnieść je do aktualnego stanu wiedzy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2EBA" w14:textId="591325F4" w:rsidR="000C7589" w:rsidRPr="00B46A00" w:rsidRDefault="000C7589" w:rsidP="000C758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C.U3.</w:t>
            </w:r>
          </w:p>
        </w:tc>
      </w:tr>
      <w:tr w:rsidR="000C7589" w:rsidRPr="002A04D4" w14:paraId="6C5A4EBC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17F4" w14:textId="03776BD0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IIPCU4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B586" w14:textId="4ADA70DF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przygotowywać bazy danych do obliczeń statystycznych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CE8" w14:textId="59C47FF3" w:rsidR="000C7589" w:rsidRPr="00B46A00" w:rsidRDefault="000C7589" w:rsidP="000C758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C.U4.</w:t>
            </w:r>
          </w:p>
        </w:tc>
      </w:tr>
      <w:tr w:rsidR="000C7589" w:rsidRPr="002A04D4" w14:paraId="2933CA40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73D0" w14:textId="216AED45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IIPCU5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D399" w14:textId="761ED484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stosować testy parametryczne i nieparametryczne dla zmiennych zależnych i niezależnych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50AD" w14:textId="0520272E" w:rsidR="000C7589" w:rsidRPr="00B46A00" w:rsidRDefault="000C7589" w:rsidP="000C758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C.U5.</w:t>
            </w:r>
          </w:p>
        </w:tc>
      </w:tr>
      <w:tr w:rsidR="000C7589" w:rsidRPr="002A04D4" w14:paraId="00BBBD23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C514" w14:textId="28FEF0DC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IIPCU6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6337" w14:textId="591426D0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korzystać ze specjalistyczne literatury naukowej krajowej i zagranicznej, naukowych baz danych oraz informacji i danych przekazywanych przez międzynarodowe organizacje i stowarzyszenia pielęgniarek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EB61" w14:textId="1B255398" w:rsidR="000C7589" w:rsidRPr="00B46A00" w:rsidRDefault="000C7589" w:rsidP="000C758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C.U6.</w:t>
            </w:r>
          </w:p>
        </w:tc>
      </w:tr>
      <w:tr w:rsidR="000C7589" w:rsidRPr="002A04D4" w14:paraId="3D7412E3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9379" w14:textId="5A51E936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IIPCU7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65CB" w14:textId="1C858239" w:rsidR="000C7589" w:rsidRPr="002A04D4" w:rsidRDefault="000C7589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przygotowywać rekomendacje w zakresie opieki pielęgniarskiej w oparciu o dowody naukowe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0413" w14:textId="66D22D9C" w:rsidR="000C7589" w:rsidRPr="00B46A00" w:rsidRDefault="000C7589" w:rsidP="000C758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C.U7.</w:t>
            </w:r>
          </w:p>
        </w:tc>
      </w:tr>
      <w:tr w:rsidR="000C7589" w:rsidRPr="002A04D4" w14:paraId="31FF7108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5AF8" w14:textId="03B87C0C" w:rsidR="000C7589" w:rsidRPr="002A04D4" w:rsidRDefault="00E40290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IIPCU8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A107" w14:textId="4C418428" w:rsidR="000C7589" w:rsidRPr="002A04D4" w:rsidRDefault="00E40290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wykorzystywać w praktyce wiedzę w zakresie kształcenia i uznawania kwalifikacji zawodowych pielęgniarek na terenie Unii Europejskiej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6794" w14:textId="565D5FBE" w:rsidR="000C7589" w:rsidRPr="00B46A00" w:rsidRDefault="00E40290" w:rsidP="000C758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0C7589" w:rsidRPr="002A04D4" w14:paraId="56AB917E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18B3" w14:textId="13D46618" w:rsidR="000C7589" w:rsidRPr="002A04D4" w:rsidRDefault="00E40290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IIPCU9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47DF" w14:textId="79E7A7A6" w:rsidR="000C7589" w:rsidRPr="002A04D4" w:rsidRDefault="00E40290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wskazać zasady dostępu do świadczeń zdrowotnych na terenie Unii Europejskiej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C5E" w14:textId="572ECF45" w:rsidR="000C7589" w:rsidRPr="00B46A00" w:rsidRDefault="00E40290" w:rsidP="000C758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D26E18" w:rsidRPr="002A04D4" w14:paraId="16C7C247" w14:textId="77777777" w:rsidTr="000C75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1FFE" w14:textId="782B1D4B" w:rsidR="00D26E18" w:rsidRDefault="00D26E18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IIPCU10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D9A" w14:textId="0C34058A" w:rsidR="00D26E18" w:rsidRDefault="00D26E18" w:rsidP="000C758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D26E18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przygotować pracę dyplomową zgodnie z zasadami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DFB" w14:textId="73B6EE66" w:rsidR="00D26E18" w:rsidRDefault="00D26E18" w:rsidP="000C758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</w:tbl>
    <w:p w14:paraId="3DB41701" w14:textId="77777777" w:rsidR="00F67991" w:rsidRDefault="00F67991" w:rsidP="00762BC4">
      <w:pPr>
        <w:widowControl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01A8B8D6" w14:textId="1D809D4D" w:rsidR="00762BC4" w:rsidRDefault="00F67991" w:rsidP="00762BC4">
      <w:pPr>
        <w:widowControl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D</w:t>
      </w:r>
      <w:r w:rsidR="00762BC4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. KOMPETENCJE SPOŁECZNE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796"/>
        <w:gridCol w:w="1560"/>
      </w:tblGrid>
      <w:tr w:rsidR="00762BC4" w:rsidRPr="002A04D4" w14:paraId="43F00A24" w14:textId="77777777" w:rsidTr="00346C58">
        <w:trPr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2BDA1EF" w14:textId="77777777" w:rsidR="00346C58" w:rsidRDefault="00762BC4" w:rsidP="008516F3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</w:t>
            </w:r>
          </w:p>
          <w:p w14:paraId="2BB94BF5" w14:textId="77777777" w:rsidR="00762BC4" w:rsidRDefault="00762BC4" w:rsidP="008516F3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ABSOLWENT JEST GOTÓW DO:</w:t>
            </w:r>
          </w:p>
          <w:p w14:paraId="40C796C6" w14:textId="2FFA2DBC" w:rsidR="00346C58" w:rsidRPr="002A04D4" w:rsidRDefault="00346C58" w:rsidP="008516F3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346C58" w:rsidRPr="002A04D4" w14:paraId="68E589A9" w14:textId="77777777" w:rsidTr="00346C58">
        <w:trPr>
          <w:trHeight w:val="49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CEB5" w14:textId="5F7C02D4" w:rsidR="00346C58" w:rsidRPr="002A04D4" w:rsidRDefault="00456A03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</w:t>
            </w:r>
            <w:r w:rsidR="00F6799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E879" w14:textId="559BED24" w:rsidR="00346C58" w:rsidRPr="002A04D4" w:rsidRDefault="00CF48EB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dokonywania krytycznej oceny działań własnych i działań współpracowników z poszanowaniem różnic światopoglądowych i kulturowych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20F5" w14:textId="394A88C3" w:rsidR="00346C58" w:rsidRDefault="00456A03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III.B.1.3.1</w:t>
            </w:r>
          </w:p>
        </w:tc>
      </w:tr>
      <w:tr w:rsidR="00346C58" w:rsidRPr="002A04D4" w14:paraId="35F51ACF" w14:textId="77777777" w:rsidTr="00346C58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015E" w14:textId="761A899E" w:rsidR="00346C58" w:rsidRPr="002A04D4" w:rsidRDefault="00456A03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IIPD2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5F59" w14:textId="2DF6D950" w:rsidR="00346C58" w:rsidRPr="002A04D4" w:rsidRDefault="00CF48EB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formułowania opinii dotyczących różnych aspektów działalności zawodowej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7E7" w14:textId="7B6D74E8" w:rsidR="00346C58" w:rsidRPr="009169B0" w:rsidRDefault="00456A03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III.B.1.3.2</w:t>
            </w:r>
          </w:p>
        </w:tc>
      </w:tr>
      <w:tr w:rsidR="00346C58" w:rsidRPr="002A04D4" w14:paraId="2060AB78" w14:textId="77777777" w:rsidTr="00346C58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3EF2" w14:textId="78340089" w:rsidR="00346C58" w:rsidRPr="002A04D4" w:rsidRDefault="00456A03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IIPD3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8D80" w14:textId="251E3556" w:rsidR="00346C58" w:rsidRPr="002A04D4" w:rsidRDefault="00CF48EB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zasięgania porad ekspertów w przypadku trudności z samodzielnym rozwiązaniem problemu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B33" w14:textId="6A93830B" w:rsidR="00346C58" w:rsidRPr="009169B0" w:rsidRDefault="00456A03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III.B.1.3.2</w:t>
            </w:r>
          </w:p>
        </w:tc>
      </w:tr>
      <w:tr w:rsidR="00346C58" w:rsidRPr="002A04D4" w14:paraId="4F7C7E10" w14:textId="77777777" w:rsidTr="00346C58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E84C" w14:textId="26F697E0" w:rsidR="00346C58" w:rsidRPr="002A04D4" w:rsidRDefault="00456A03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IIPD4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6CF2" w14:textId="100A1241" w:rsidR="00346C58" w:rsidRPr="002A04D4" w:rsidRDefault="00CF48EB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okazywania dbałości o prestiż związany z wykonywaniem zawodu pielęgniarki i solidarność zawodową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8BE" w14:textId="02C8828D" w:rsidR="00346C58" w:rsidRPr="009169B0" w:rsidRDefault="00456A03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III.B.1.3.3</w:t>
            </w:r>
          </w:p>
        </w:tc>
      </w:tr>
      <w:tr w:rsidR="00346C58" w:rsidRPr="002A04D4" w14:paraId="2E836E12" w14:textId="77777777" w:rsidTr="00346C58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0DF7" w14:textId="6322B8A5" w:rsidR="00346C58" w:rsidRPr="002A04D4" w:rsidRDefault="00456A03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IIPD5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BAFD" w14:textId="2C15DBD4" w:rsidR="00346C58" w:rsidRPr="002A04D4" w:rsidRDefault="00CF48EB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rozwiązywania złożonych problemów etycznych związanych z wykonywaniem zawodu pielęgniarki i wskazywania priorytetów w realizacji określonych zadań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1F0" w14:textId="2DC6D71F" w:rsidR="00346C58" w:rsidRPr="009169B0" w:rsidRDefault="00456A03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III.B.1.3.4</w:t>
            </w:r>
          </w:p>
        </w:tc>
      </w:tr>
      <w:tr w:rsidR="00346C58" w:rsidRPr="002A04D4" w14:paraId="222E50B3" w14:textId="77777777" w:rsidTr="00346C5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6A7B" w14:textId="3C0DE75C" w:rsidR="00346C58" w:rsidRPr="002A04D4" w:rsidRDefault="00456A03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IIPD6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9E2A" w14:textId="0D4302A0" w:rsidR="00346C58" w:rsidRPr="002A04D4" w:rsidRDefault="00CF48EB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ponoszenia odpowiedzialności za realizowane świadczenia zdrowotne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4EB" w14:textId="7F342DD5" w:rsidR="00346C58" w:rsidRPr="009169B0" w:rsidRDefault="00456A03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III.B.1.3.5</w:t>
            </w:r>
          </w:p>
        </w:tc>
      </w:tr>
      <w:tr w:rsidR="00346C58" w:rsidRPr="002A04D4" w14:paraId="44725269" w14:textId="77777777" w:rsidTr="00346C5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9A2C" w14:textId="4FBC57F2" w:rsidR="00346C58" w:rsidRPr="002A04D4" w:rsidRDefault="00456A03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IIPD7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7E34" w14:textId="7948C28C" w:rsidR="00346C58" w:rsidRPr="002A04D4" w:rsidRDefault="00CF48EB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wykazywania profesjonalnego podejścia do strategii marketingowych przemysłu farmaceutycznego i reklamy jego produktów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9CE" w14:textId="4E80E0AD" w:rsidR="00346C58" w:rsidRPr="009169B0" w:rsidRDefault="00456A03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III.B.1.3.6</w:t>
            </w:r>
          </w:p>
        </w:tc>
      </w:tr>
    </w:tbl>
    <w:p w14:paraId="77E259F6" w14:textId="77777777" w:rsidR="00905FB9" w:rsidRDefault="00905FB9" w:rsidP="00905FB9">
      <w:pPr>
        <w:widowControl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42B0548F" w14:textId="0CD78D80" w:rsidR="00762BC4" w:rsidRDefault="00905FB9" w:rsidP="00EC692B">
      <w:pPr>
        <w:widowControl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E. PRZEDMIOTY DO WYBORU</w:t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938"/>
        <w:gridCol w:w="1562"/>
      </w:tblGrid>
      <w:tr w:rsidR="00905FB9" w:rsidRPr="002A04D4" w14:paraId="77A208D8" w14:textId="77777777" w:rsidTr="00905FB9">
        <w:trPr>
          <w:jc w:val="center"/>
        </w:trPr>
        <w:tc>
          <w:tcPr>
            <w:tcW w:w="10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A373A93" w14:textId="77777777" w:rsidR="00905FB9" w:rsidRDefault="00905FB9" w:rsidP="00905FB9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53CED0C6" w14:textId="77777777" w:rsidR="00905FB9" w:rsidRDefault="00905FB9" w:rsidP="00905FB9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W ZAKRESIE WIEDZY ABSOLWENT ZNA I ROZUMIE:</w:t>
            </w:r>
          </w:p>
          <w:p w14:paraId="402C1EAF" w14:textId="77777777" w:rsidR="00905FB9" w:rsidRPr="002A04D4" w:rsidRDefault="00905FB9" w:rsidP="00905FB9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905FB9" w:rsidRPr="002A04D4" w14:paraId="1E97E241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4E8A" w14:textId="5F7A7718" w:rsidR="00905FB9" w:rsidRPr="002A04D4" w:rsidRDefault="00905FB9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IIPEW1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D894" w14:textId="1021406C" w:rsidR="00905FB9" w:rsidRPr="002A04D4" w:rsidRDefault="00905FB9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05FB9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podstawowe koncepcje psychologiczne dotyczące zdrowia i choroby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7470" w14:textId="063B48D4" w:rsidR="00905FB9" w:rsidRDefault="000935E5" w:rsidP="00905FB9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7BF4FA70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8ADD" w14:textId="1C30CBAD" w:rsidR="00905FB9" w:rsidRPr="002A04D4" w:rsidRDefault="00905FB9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IIPEW2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236B" w14:textId="23ADB4CF" w:rsidR="00905FB9" w:rsidRPr="002A04D4" w:rsidRDefault="00905FB9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05FB9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wpływ czynników psychicznych na rozwój choroby i proces zdrowienia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7F43" w14:textId="2B65A8A9" w:rsidR="00905FB9" w:rsidRPr="009169B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4F33B6E4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975F" w14:textId="34CBEC89" w:rsidR="00905FB9" w:rsidRPr="002A04D4" w:rsidRDefault="00905FB9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IIPEW3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D495" w14:textId="6BB3A172" w:rsidR="00905FB9" w:rsidRPr="002A04D4" w:rsidRDefault="00105F4F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105F4F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konsekwencje traumy o charakterze incydentalnym i chronicznym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D08" w14:textId="2BE3F450" w:rsidR="00905FB9" w:rsidRPr="009169B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570B6A33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23B3" w14:textId="45061307" w:rsidR="00905FB9" w:rsidRPr="002A04D4" w:rsidRDefault="00905FB9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IIPEW4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5209" w14:textId="13F25DD0" w:rsidR="00905FB9" w:rsidRPr="002A04D4" w:rsidRDefault="00105F4F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105F4F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 diagnozy traumy oraz schematy pracy terapeutycznej z ofiarami traumy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C1A" w14:textId="63207A86" w:rsidR="00905FB9" w:rsidRPr="009169B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4DB16409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0EAD" w14:textId="12894D3F" w:rsidR="00905FB9" w:rsidRPr="002A04D4" w:rsidRDefault="00905FB9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IIPEW5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EF1E" w14:textId="3783B9BF" w:rsidR="00905FB9" w:rsidRPr="002A04D4" w:rsidRDefault="008C3F13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C3F13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wpływ czynników psychicznych na stan pacjenta w trakcie choroby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3DDF" w14:textId="7009623C" w:rsidR="00905FB9" w:rsidRPr="009169B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25537E57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86D0" w14:textId="157F2D1C" w:rsidR="00905FB9" w:rsidRPr="002A04D4" w:rsidRDefault="008C3F13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IIPEW6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8F5D" w14:textId="4E682C8E" w:rsidR="00905FB9" w:rsidRPr="002A04D4" w:rsidRDefault="008C3F13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C3F13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sposoby udzielania wsparcia psychologicznego chorym na nowotwory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A64D" w14:textId="330A85CB" w:rsidR="00905FB9" w:rsidRPr="009169B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1E913303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8316" w14:textId="125083ED" w:rsidR="00905FB9" w:rsidRPr="002A04D4" w:rsidRDefault="00571B96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IIPEW7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8E4D" w14:textId="1D233AEA" w:rsidR="00905FB9" w:rsidRPr="002A04D4" w:rsidRDefault="00571B96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571B96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etapy i przebieg kryzysu zdrowotnego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95C" w14:textId="35BB8919" w:rsidR="00905FB9" w:rsidRPr="009169B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25B86921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C5D8" w14:textId="678D6242" w:rsidR="00905FB9" w:rsidRPr="002A04D4" w:rsidRDefault="00571B96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IIPEW8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BB73" w14:textId="00B84150" w:rsidR="00905FB9" w:rsidRPr="002A04D4" w:rsidRDefault="00571B96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571B96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udzielania wsparcia pacjentowi w kryzysie oraz jego rodzinie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54D" w14:textId="76876171" w:rsidR="00905FB9" w:rsidRPr="009169B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199B0463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ECA2" w14:textId="01F8DBD7" w:rsidR="00905FB9" w:rsidRPr="002A04D4" w:rsidRDefault="00A10ED2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IIPEW9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CDEE" w14:textId="09471F64" w:rsidR="00905FB9" w:rsidRPr="002A04D4" w:rsidRDefault="00A10ED2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A10ED2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źródła stresu w tym stresu traumatycznego i wypalenia zawodowego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D74" w14:textId="42B21254" w:rsidR="00905FB9" w:rsidRPr="009169B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557646D8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1B1C" w14:textId="42A3A3E6" w:rsidR="00905FB9" w:rsidRPr="002A04D4" w:rsidRDefault="00A10ED2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IIPEW10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F683" w14:textId="7790ED79" w:rsidR="00905FB9" w:rsidRPr="002A04D4" w:rsidRDefault="00A10ED2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A10ED2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sposoby radzenia sobie ze stresem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473" w14:textId="4475F81B" w:rsidR="00905FB9" w:rsidRPr="009169B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5B05DA09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A8DB" w14:textId="46E76304" w:rsidR="00905FB9" w:rsidRPr="002A04D4" w:rsidRDefault="00A10ED2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IIPEW11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B1F9" w14:textId="7E002CE9" w:rsidR="00905FB9" w:rsidRPr="002A04D4" w:rsidRDefault="00A10ED2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A10ED2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rodzaje treningu mentalnego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430" w14:textId="7CBC0A9B" w:rsidR="00905FB9" w:rsidRPr="009169B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300D2A59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78BE" w14:textId="42190065" w:rsidR="00905FB9" w:rsidRPr="002A04D4" w:rsidRDefault="00A10ED2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IIPEW12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D2F5" w14:textId="781E90C2" w:rsidR="00905FB9" w:rsidRPr="002A04D4" w:rsidRDefault="00A10ED2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A10ED2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cechy i możliwe zastosowania treningu mentalnego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FB37" w14:textId="199421F3" w:rsidR="00905FB9" w:rsidRPr="009169B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4F29EDED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691C" w14:textId="7084FBB6" w:rsidR="00905FB9" w:rsidRPr="002A04D4" w:rsidRDefault="00285916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IIPEW13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034F" w14:textId="19459A9D" w:rsidR="00905FB9" w:rsidRPr="002A04D4" w:rsidRDefault="00285916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285916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źródła i znaczenie </w:t>
            </w:r>
            <w:proofErr w:type="spellStart"/>
            <w:r w:rsidRPr="00285916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zachowań</w:t>
            </w:r>
            <w:proofErr w:type="spellEnd"/>
            <w:r w:rsidRPr="00285916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zdrowotnych człowieka w cyklu życia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A0A6" w14:textId="62E736B3" w:rsidR="00905FB9" w:rsidRPr="009169B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285916" w:rsidRPr="002A04D4" w14:paraId="0C5AC35A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7DD9" w14:textId="0DACC23A" w:rsidR="00285916" w:rsidRPr="002A04D4" w:rsidRDefault="00285916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IIPEW14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B431" w14:textId="56D54D7A" w:rsidR="00285916" w:rsidRPr="002A04D4" w:rsidRDefault="00285916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285916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zmienność </w:t>
            </w:r>
            <w:proofErr w:type="spellStart"/>
            <w:r w:rsidRPr="00285916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zachowań</w:t>
            </w:r>
            <w:proofErr w:type="spellEnd"/>
            <w:r w:rsidRPr="00285916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dotyczących zdrowia w cyklu życia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4C8" w14:textId="3669F2CB" w:rsidR="00285916" w:rsidRPr="009169B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285916" w:rsidRPr="002A04D4" w14:paraId="2A03C05A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1FE3" w14:textId="4A98C4B2" w:rsidR="00285916" w:rsidRPr="002A04D4" w:rsidRDefault="000935E5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IIPEW15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0283" w14:textId="58097E55" w:rsidR="00285916" w:rsidRPr="002A04D4" w:rsidRDefault="00FF30A0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FF30A0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rozumie rolę prawidłowej komunikacji z pacjentem w procesie dochodzenia do zdrowia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2B2A" w14:textId="5B2A5F8C" w:rsidR="00285916" w:rsidRPr="009169B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408EB386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6D0D" w14:textId="5A72EEAD" w:rsidR="00905FB9" w:rsidRDefault="000935E5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IIPEW16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37EF" w14:textId="466A7E59" w:rsidR="00905FB9" w:rsidRDefault="00FF30A0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FF30A0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bariery komunikacyjne i metody służące właściwej komunikacji z pacjentem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85BE" w14:textId="03A054A1" w:rsidR="00905FB9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4425D552" w14:textId="77777777" w:rsidTr="00905FB9">
        <w:trPr>
          <w:jc w:val="center"/>
        </w:trPr>
        <w:tc>
          <w:tcPr>
            <w:tcW w:w="10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D89EBEE" w14:textId="77777777" w:rsidR="00905FB9" w:rsidRDefault="00905FB9" w:rsidP="00905FB9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6F2CD18A" w14:textId="77777777" w:rsidR="00905FB9" w:rsidRDefault="00905FB9" w:rsidP="00905FB9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W ZAKRESIE </w:t>
            </w:r>
            <w:r w:rsidRPr="002A04D4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UMIEJĘTNOŚCI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ABSOLWENT POTRAFI:</w:t>
            </w:r>
          </w:p>
          <w:p w14:paraId="256F914C" w14:textId="77777777" w:rsidR="00905FB9" w:rsidRPr="002A04D4" w:rsidRDefault="00905FB9" w:rsidP="00905FB9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905FB9" w:rsidRPr="002A04D4" w14:paraId="07529D67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73EA" w14:textId="316DC503" w:rsidR="00905FB9" w:rsidRPr="002A04D4" w:rsidRDefault="00905FB9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IIPEU1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301" w14:textId="071FB463" w:rsidR="00905FB9" w:rsidRPr="002A04D4" w:rsidRDefault="00905FB9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05FB9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wskazać czynniki psychiczne przyczyniające się do rozwoju choroby i zachowania zdrowia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4EBE" w14:textId="2024EA3F" w:rsidR="00905FB9" w:rsidRDefault="000935E5" w:rsidP="00905FB9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28C05EAC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2BBF" w14:textId="1A901770" w:rsidR="00905FB9" w:rsidRPr="002A04D4" w:rsidRDefault="00905FB9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IIPEU2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0220" w14:textId="1EF67996" w:rsidR="00905FB9" w:rsidRPr="002A04D4" w:rsidRDefault="00905FB9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05FB9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wyciągać wnioski dotyczące roli psychologii w leczeniu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40E5" w14:textId="433B264A" w:rsidR="00905FB9" w:rsidRPr="00B46A0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24582677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AFEB" w14:textId="61D7032B" w:rsidR="00905FB9" w:rsidRPr="002A04D4" w:rsidRDefault="00905FB9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IIPEU3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B67E" w14:textId="3F83A894" w:rsidR="00905FB9" w:rsidRPr="002A04D4" w:rsidRDefault="00105F4F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105F4F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zaprojektować interwencję terapeutyczną w przypadku osób będących ofiarami traumy o charakterze incydentalnym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DCF" w14:textId="4F38AF96" w:rsidR="00905FB9" w:rsidRPr="00B46A0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2F775A30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7C05" w14:textId="6F98CC6D" w:rsidR="00905FB9" w:rsidRPr="002A04D4" w:rsidRDefault="00105F4F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IIPEU4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AF05" w14:textId="61D0AE32" w:rsidR="00905FB9" w:rsidRPr="002A04D4" w:rsidRDefault="00105F4F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105F4F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zaprojektować interwencję terapeutyczną w przypadku osób będących ofiarami </w:t>
            </w:r>
            <w:r w:rsidRPr="00105F4F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traumy o charakterze chronicznym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3F8A" w14:textId="4CB4EB01" w:rsidR="00905FB9" w:rsidRPr="00B46A0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-</w:t>
            </w:r>
          </w:p>
        </w:tc>
      </w:tr>
      <w:tr w:rsidR="00905FB9" w:rsidRPr="002A04D4" w14:paraId="53C06054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C11A" w14:textId="518BAA0C" w:rsidR="00905FB9" w:rsidRPr="002A04D4" w:rsidRDefault="008C3F13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IIPEU5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B7DE" w14:textId="27019BAA" w:rsidR="00905FB9" w:rsidRPr="002A04D4" w:rsidRDefault="008C3F13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8C3F13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udzielić wsparcia psychologicznego choremu na nowotwór w różnych stadiach choroby oraz rodzinie chorego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AD0C" w14:textId="53A85337" w:rsidR="00905FB9" w:rsidRPr="00B46A0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10AF1050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4E7C" w14:textId="082469F2" w:rsidR="00905FB9" w:rsidRPr="002A04D4" w:rsidRDefault="00571B96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IIPEU6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A7F7" w14:textId="07E43BE1" w:rsidR="00905FB9" w:rsidRPr="002A04D4" w:rsidRDefault="00571B96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571B96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udzielić wsparcia pacjentowi w sytuacji kryzysu zdrowotnego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C0E" w14:textId="7B8D3440" w:rsidR="00905FB9" w:rsidRPr="00B46A0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35A6F6CB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7DC5" w14:textId="1FAFD1B3" w:rsidR="00905FB9" w:rsidRPr="002A04D4" w:rsidRDefault="00571B96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IIPEU7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A496" w14:textId="6A1D091E" w:rsidR="00905FB9" w:rsidRPr="002A04D4" w:rsidRDefault="00571B96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</w:t>
            </w:r>
            <w:r w:rsidRPr="00571B96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ostosować metody i techniki wsparcia do stanu emocjonalnego pacjenta i jego możliwości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D46" w14:textId="731A8231" w:rsidR="00905FB9" w:rsidRPr="00B46A0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7AC65091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A4B5" w14:textId="1ED6B2D9" w:rsidR="00905FB9" w:rsidRPr="002A04D4" w:rsidRDefault="00A10ED2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IIPEU8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A139" w14:textId="7B602220" w:rsidR="00905FB9" w:rsidRPr="002A04D4" w:rsidRDefault="00A10ED2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A10ED2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wskazać źródła stresu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002" w14:textId="5B01973F" w:rsidR="00905FB9" w:rsidRPr="00B46A0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25FED857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D4B2" w14:textId="415655B7" w:rsidR="00905FB9" w:rsidRPr="002A04D4" w:rsidRDefault="00A10ED2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IIPEU9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7A9F" w14:textId="6D5E3F96" w:rsidR="00905FB9" w:rsidRPr="002A04D4" w:rsidRDefault="00A10ED2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A10ED2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zaproponować środki zaradcze i metody terapeutyczne wspomagające radzenia sobie ze stresem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3F4" w14:textId="6714390E" w:rsidR="00905FB9" w:rsidRPr="00B46A00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905FB9" w:rsidRPr="002A04D4" w14:paraId="7E5C3E3F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4D22" w14:textId="6E736865" w:rsidR="00905FB9" w:rsidRDefault="00A10ED2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IIPEU10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EEC9" w14:textId="1D37F66C" w:rsidR="00905FB9" w:rsidRDefault="00A10ED2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A10ED2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zaproponować określoną metodę treningu (lub ich grupę) właściwą dla potrzeb pacjenta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244" w14:textId="0DDDC0E1" w:rsidR="00905FB9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A10ED2" w:rsidRPr="002A04D4" w14:paraId="4A6ABA87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D605" w14:textId="4F715844" w:rsidR="00A10ED2" w:rsidRDefault="00A10ED2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IIPEU11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0C5" w14:textId="1A143EB4" w:rsidR="00A10ED2" w:rsidRPr="00A10ED2" w:rsidRDefault="00A10ED2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A10ED2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przygotować samodzielnie plan treningu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BCD3" w14:textId="0F3D35B5" w:rsidR="00A10ED2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A10ED2" w:rsidRPr="002A04D4" w14:paraId="6CCBCCDC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E7E5" w14:textId="552BFDC0" w:rsidR="00A10ED2" w:rsidRDefault="00285916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IIPEU12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004E" w14:textId="05C27247" w:rsidR="00A10ED2" w:rsidRPr="00A10ED2" w:rsidRDefault="00285916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285916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skonstruować strategię postępowania wzmacniającą lub kształtującą zachowania prozdrowotne z uwzględnieniem etapu życia człowieka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816" w14:textId="3A421C8C" w:rsidR="00A10ED2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285916" w:rsidRPr="002A04D4" w14:paraId="60D40BAB" w14:textId="77777777" w:rsidTr="00905F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4588" w14:textId="4B694265" w:rsidR="00285916" w:rsidRDefault="000935E5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IIEU13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34B7" w14:textId="67211D8C" w:rsidR="00285916" w:rsidRPr="00A10ED2" w:rsidRDefault="00FF30A0" w:rsidP="00905FB9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FF30A0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zastosować w praktyce metody i narzędzia służące do nawiązania prawidłowego kontaktu z pacjentem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472B" w14:textId="154DFEC1" w:rsidR="00285916" w:rsidRDefault="000935E5" w:rsidP="0090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</w:tbl>
    <w:p w14:paraId="6C43EFE8" w14:textId="77777777" w:rsidR="00905FB9" w:rsidRDefault="00905FB9" w:rsidP="00EC692B">
      <w:pPr>
        <w:widowControl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sectPr w:rsidR="00905FB9" w:rsidSect="00346C5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2FDDC" w14:textId="77777777" w:rsidR="00CD3994" w:rsidRDefault="00CD3994" w:rsidP="00E011FF">
      <w:r>
        <w:separator/>
      </w:r>
    </w:p>
  </w:endnote>
  <w:endnote w:type="continuationSeparator" w:id="0">
    <w:p w14:paraId="7C0BA80F" w14:textId="77777777" w:rsidR="00CD3994" w:rsidRDefault="00CD3994" w:rsidP="00E0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045294"/>
      <w:docPartObj>
        <w:docPartGallery w:val="Page Numbers (Bottom of Page)"/>
        <w:docPartUnique/>
      </w:docPartObj>
    </w:sdtPr>
    <w:sdtEndPr/>
    <w:sdtContent>
      <w:p w14:paraId="76B1FBA3" w14:textId="642CB864" w:rsidR="00905FB9" w:rsidRDefault="00905F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BD2" w:rsidRPr="00573BD2">
          <w:rPr>
            <w:noProof/>
            <w:lang w:val="pl-PL"/>
          </w:rPr>
          <w:t>1</w:t>
        </w:r>
        <w:r>
          <w:fldChar w:fldCharType="end"/>
        </w:r>
      </w:p>
    </w:sdtContent>
  </w:sdt>
  <w:p w14:paraId="7F8BA6E6" w14:textId="77777777" w:rsidR="00905FB9" w:rsidRDefault="00905F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EEDBD" w14:textId="77777777" w:rsidR="00CD3994" w:rsidRDefault="00CD3994" w:rsidP="00E011FF">
      <w:r>
        <w:separator/>
      </w:r>
    </w:p>
  </w:footnote>
  <w:footnote w:type="continuationSeparator" w:id="0">
    <w:p w14:paraId="0EAA344C" w14:textId="77777777" w:rsidR="00CD3994" w:rsidRDefault="00CD3994" w:rsidP="00E0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659072"/>
      <w:docPartObj>
        <w:docPartGallery w:val="Page Numbers (Top of Page)"/>
        <w:docPartUnique/>
      </w:docPartObj>
    </w:sdtPr>
    <w:sdtEndPr/>
    <w:sdtContent>
      <w:p w14:paraId="53084E8A" w14:textId="77777777" w:rsidR="00905FB9" w:rsidRDefault="00905FB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BD2" w:rsidRPr="00573BD2">
          <w:rPr>
            <w:noProof/>
            <w:lang w:val="pl-PL"/>
          </w:rPr>
          <w:t>1</w:t>
        </w:r>
        <w:r>
          <w:fldChar w:fldCharType="end"/>
        </w:r>
      </w:p>
    </w:sdtContent>
  </w:sdt>
  <w:p w14:paraId="00B9DE33" w14:textId="77777777" w:rsidR="00905FB9" w:rsidRDefault="00905F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0EA"/>
    <w:multiLevelType w:val="hybridMultilevel"/>
    <w:tmpl w:val="4224B696"/>
    <w:lvl w:ilvl="0" w:tplc="984AE0A2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FF"/>
    <w:rsid w:val="000001F0"/>
    <w:rsid w:val="00003AF6"/>
    <w:rsid w:val="00010DA4"/>
    <w:rsid w:val="00015113"/>
    <w:rsid w:val="0002162C"/>
    <w:rsid w:val="0002390C"/>
    <w:rsid w:val="00023A42"/>
    <w:rsid w:val="00027AAC"/>
    <w:rsid w:val="00027BAF"/>
    <w:rsid w:val="00030515"/>
    <w:rsid w:val="000310DE"/>
    <w:rsid w:val="00035BFC"/>
    <w:rsid w:val="00037939"/>
    <w:rsid w:val="00040C24"/>
    <w:rsid w:val="000422E2"/>
    <w:rsid w:val="000442C8"/>
    <w:rsid w:val="00044837"/>
    <w:rsid w:val="00055D09"/>
    <w:rsid w:val="00057893"/>
    <w:rsid w:val="00057C6F"/>
    <w:rsid w:val="00060400"/>
    <w:rsid w:val="000611B1"/>
    <w:rsid w:val="000637E1"/>
    <w:rsid w:val="00064026"/>
    <w:rsid w:val="000677C5"/>
    <w:rsid w:val="00075851"/>
    <w:rsid w:val="00076300"/>
    <w:rsid w:val="000805FA"/>
    <w:rsid w:val="000838B9"/>
    <w:rsid w:val="00084A67"/>
    <w:rsid w:val="000853E6"/>
    <w:rsid w:val="00087559"/>
    <w:rsid w:val="00091A47"/>
    <w:rsid w:val="0009267E"/>
    <w:rsid w:val="000935E5"/>
    <w:rsid w:val="000938DF"/>
    <w:rsid w:val="00094FBE"/>
    <w:rsid w:val="0009588E"/>
    <w:rsid w:val="00096A66"/>
    <w:rsid w:val="000976C1"/>
    <w:rsid w:val="000A122D"/>
    <w:rsid w:val="000A2407"/>
    <w:rsid w:val="000A3380"/>
    <w:rsid w:val="000A364A"/>
    <w:rsid w:val="000A6B2D"/>
    <w:rsid w:val="000A7E38"/>
    <w:rsid w:val="000B02EC"/>
    <w:rsid w:val="000B222D"/>
    <w:rsid w:val="000B241F"/>
    <w:rsid w:val="000B2564"/>
    <w:rsid w:val="000B4EFB"/>
    <w:rsid w:val="000B50A0"/>
    <w:rsid w:val="000C02F9"/>
    <w:rsid w:val="000C4F74"/>
    <w:rsid w:val="000C5B4C"/>
    <w:rsid w:val="000C6406"/>
    <w:rsid w:val="000C6945"/>
    <w:rsid w:val="000C7589"/>
    <w:rsid w:val="000C7754"/>
    <w:rsid w:val="000D14BE"/>
    <w:rsid w:val="000D23AF"/>
    <w:rsid w:val="000D5994"/>
    <w:rsid w:val="000D7263"/>
    <w:rsid w:val="000E1E08"/>
    <w:rsid w:val="000E24FE"/>
    <w:rsid w:val="000E38F0"/>
    <w:rsid w:val="000E5B75"/>
    <w:rsid w:val="000F11C4"/>
    <w:rsid w:val="000F3F20"/>
    <w:rsid w:val="000F62E0"/>
    <w:rsid w:val="00101A5D"/>
    <w:rsid w:val="001028D5"/>
    <w:rsid w:val="00103E57"/>
    <w:rsid w:val="00105F4F"/>
    <w:rsid w:val="0011000D"/>
    <w:rsid w:val="00114279"/>
    <w:rsid w:val="0011445F"/>
    <w:rsid w:val="00117271"/>
    <w:rsid w:val="00120D09"/>
    <w:rsid w:val="00121B81"/>
    <w:rsid w:val="0012276E"/>
    <w:rsid w:val="00123BC4"/>
    <w:rsid w:val="001252FB"/>
    <w:rsid w:val="00125FEB"/>
    <w:rsid w:val="00127E9E"/>
    <w:rsid w:val="00130519"/>
    <w:rsid w:val="00135F67"/>
    <w:rsid w:val="00141808"/>
    <w:rsid w:val="00145D3B"/>
    <w:rsid w:val="00145FA4"/>
    <w:rsid w:val="00147078"/>
    <w:rsid w:val="00147461"/>
    <w:rsid w:val="00152B9A"/>
    <w:rsid w:val="00155CE6"/>
    <w:rsid w:val="00161B28"/>
    <w:rsid w:val="001649C4"/>
    <w:rsid w:val="0016582D"/>
    <w:rsid w:val="00166585"/>
    <w:rsid w:val="00166978"/>
    <w:rsid w:val="00167E42"/>
    <w:rsid w:val="00171400"/>
    <w:rsid w:val="00174F37"/>
    <w:rsid w:val="00182664"/>
    <w:rsid w:val="0018367C"/>
    <w:rsid w:val="001847B5"/>
    <w:rsid w:val="00184A00"/>
    <w:rsid w:val="00185F80"/>
    <w:rsid w:val="0018620A"/>
    <w:rsid w:val="00186F48"/>
    <w:rsid w:val="001871F3"/>
    <w:rsid w:val="001903C7"/>
    <w:rsid w:val="001918CF"/>
    <w:rsid w:val="001923F7"/>
    <w:rsid w:val="00193A77"/>
    <w:rsid w:val="001940B1"/>
    <w:rsid w:val="0019654E"/>
    <w:rsid w:val="00196899"/>
    <w:rsid w:val="001A1AD3"/>
    <w:rsid w:val="001A1CC9"/>
    <w:rsid w:val="001A21C7"/>
    <w:rsid w:val="001A5211"/>
    <w:rsid w:val="001A675F"/>
    <w:rsid w:val="001A687D"/>
    <w:rsid w:val="001A7018"/>
    <w:rsid w:val="001B0464"/>
    <w:rsid w:val="001B1806"/>
    <w:rsid w:val="001B1C4E"/>
    <w:rsid w:val="001B2CE3"/>
    <w:rsid w:val="001B3B13"/>
    <w:rsid w:val="001B44E6"/>
    <w:rsid w:val="001B5A25"/>
    <w:rsid w:val="001B603E"/>
    <w:rsid w:val="001C218B"/>
    <w:rsid w:val="001C22A6"/>
    <w:rsid w:val="001C4595"/>
    <w:rsid w:val="001C4B55"/>
    <w:rsid w:val="001C4D2A"/>
    <w:rsid w:val="001C5175"/>
    <w:rsid w:val="001C5409"/>
    <w:rsid w:val="001D145D"/>
    <w:rsid w:val="001D3D02"/>
    <w:rsid w:val="001D54EA"/>
    <w:rsid w:val="001D5AEE"/>
    <w:rsid w:val="001E1F03"/>
    <w:rsid w:val="001E295B"/>
    <w:rsid w:val="001E661F"/>
    <w:rsid w:val="001E67F3"/>
    <w:rsid w:val="001E7C4A"/>
    <w:rsid w:val="001F0DB0"/>
    <w:rsid w:val="001F1171"/>
    <w:rsid w:val="001F484C"/>
    <w:rsid w:val="001F5473"/>
    <w:rsid w:val="001F5920"/>
    <w:rsid w:val="00200C2B"/>
    <w:rsid w:val="002013D9"/>
    <w:rsid w:val="00201DB1"/>
    <w:rsid w:val="00202967"/>
    <w:rsid w:val="00202D18"/>
    <w:rsid w:val="00205988"/>
    <w:rsid w:val="00206394"/>
    <w:rsid w:val="0020671D"/>
    <w:rsid w:val="0021126C"/>
    <w:rsid w:val="002126E8"/>
    <w:rsid w:val="00214A9E"/>
    <w:rsid w:val="00217DCB"/>
    <w:rsid w:val="00222909"/>
    <w:rsid w:val="00223678"/>
    <w:rsid w:val="002240FD"/>
    <w:rsid w:val="00227884"/>
    <w:rsid w:val="00227F1D"/>
    <w:rsid w:val="00232F7B"/>
    <w:rsid w:val="00233E27"/>
    <w:rsid w:val="00233E68"/>
    <w:rsid w:val="00243B14"/>
    <w:rsid w:val="0024436D"/>
    <w:rsid w:val="002466CB"/>
    <w:rsid w:val="00250A82"/>
    <w:rsid w:val="00250D81"/>
    <w:rsid w:val="00251738"/>
    <w:rsid w:val="002521A7"/>
    <w:rsid w:val="002525D7"/>
    <w:rsid w:val="002529FD"/>
    <w:rsid w:val="00254275"/>
    <w:rsid w:val="00254389"/>
    <w:rsid w:val="00260548"/>
    <w:rsid w:val="00261404"/>
    <w:rsid w:val="00261616"/>
    <w:rsid w:val="002621B5"/>
    <w:rsid w:val="002643EA"/>
    <w:rsid w:val="00271EDC"/>
    <w:rsid w:val="0027419A"/>
    <w:rsid w:val="00277D57"/>
    <w:rsid w:val="00281EE9"/>
    <w:rsid w:val="00282923"/>
    <w:rsid w:val="00284964"/>
    <w:rsid w:val="00284D91"/>
    <w:rsid w:val="00284EA5"/>
    <w:rsid w:val="00285916"/>
    <w:rsid w:val="00290001"/>
    <w:rsid w:val="002945A7"/>
    <w:rsid w:val="00295BE3"/>
    <w:rsid w:val="00295C19"/>
    <w:rsid w:val="002960A5"/>
    <w:rsid w:val="002A04D4"/>
    <w:rsid w:val="002A1C7E"/>
    <w:rsid w:val="002A221B"/>
    <w:rsid w:val="002A44DF"/>
    <w:rsid w:val="002A5ACF"/>
    <w:rsid w:val="002A7D56"/>
    <w:rsid w:val="002B1441"/>
    <w:rsid w:val="002B2342"/>
    <w:rsid w:val="002B29EE"/>
    <w:rsid w:val="002B38C4"/>
    <w:rsid w:val="002B4C66"/>
    <w:rsid w:val="002B73F7"/>
    <w:rsid w:val="002B77FD"/>
    <w:rsid w:val="002C2355"/>
    <w:rsid w:val="002C2811"/>
    <w:rsid w:val="002C3B30"/>
    <w:rsid w:val="002C3CA3"/>
    <w:rsid w:val="002C4E2D"/>
    <w:rsid w:val="002C5141"/>
    <w:rsid w:val="002C5734"/>
    <w:rsid w:val="002C629E"/>
    <w:rsid w:val="002C6BC4"/>
    <w:rsid w:val="002C7AC4"/>
    <w:rsid w:val="002D00E9"/>
    <w:rsid w:val="002D0D7B"/>
    <w:rsid w:val="002D0D8D"/>
    <w:rsid w:val="002D5172"/>
    <w:rsid w:val="002D7892"/>
    <w:rsid w:val="002E3556"/>
    <w:rsid w:val="002E4FD9"/>
    <w:rsid w:val="00301231"/>
    <w:rsid w:val="003012AD"/>
    <w:rsid w:val="003032AF"/>
    <w:rsid w:val="003039B7"/>
    <w:rsid w:val="00305C10"/>
    <w:rsid w:val="00306E37"/>
    <w:rsid w:val="00311155"/>
    <w:rsid w:val="00313B3D"/>
    <w:rsid w:val="00314389"/>
    <w:rsid w:val="003145E6"/>
    <w:rsid w:val="00314F0D"/>
    <w:rsid w:val="00315D90"/>
    <w:rsid w:val="00317259"/>
    <w:rsid w:val="00320BE0"/>
    <w:rsid w:val="00321120"/>
    <w:rsid w:val="00321EBE"/>
    <w:rsid w:val="00322940"/>
    <w:rsid w:val="0033474F"/>
    <w:rsid w:val="003352A4"/>
    <w:rsid w:val="003355FC"/>
    <w:rsid w:val="003362C9"/>
    <w:rsid w:val="003420C6"/>
    <w:rsid w:val="0034220F"/>
    <w:rsid w:val="003438F4"/>
    <w:rsid w:val="0034519B"/>
    <w:rsid w:val="00346C58"/>
    <w:rsid w:val="00346D1D"/>
    <w:rsid w:val="003504C3"/>
    <w:rsid w:val="00356850"/>
    <w:rsid w:val="003570D3"/>
    <w:rsid w:val="003577E4"/>
    <w:rsid w:val="0036068F"/>
    <w:rsid w:val="00360EF9"/>
    <w:rsid w:val="003650A2"/>
    <w:rsid w:val="0036527F"/>
    <w:rsid w:val="003708AC"/>
    <w:rsid w:val="00370DE4"/>
    <w:rsid w:val="00372937"/>
    <w:rsid w:val="00374978"/>
    <w:rsid w:val="00376433"/>
    <w:rsid w:val="00377C4A"/>
    <w:rsid w:val="00380578"/>
    <w:rsid w:val="00380DE2"/>
    <w:rsid w:val="0038113B"/>
    <w:rsid w:val="00383E43"/>
    <w:rsid w:val="0038468A"/>
    <w:rsid w:val="003846DA"/>
    <w:rsid w:val="00384825"/>
    <w:rsid w:val="00384C59"/>
    <w:rsid w:val="003859C6"/>
    <w:rsid w:val="00386780"/>
    <w:rsid w:val="00386B8D"/>
    <w:rsid w:val="00393850"/>
    <w:rsid w:val="00396402"/>
    <w:rsid w:val="003A52A7"/>
    <w:rsid w:val="003A7D7F"/>
    <w:rsid w:val="003B184F"/>
    <w:rsid w:val="003B5678"/>
    <w:rsid w:val="003C6601"/>
    <w:rsid w:val="003C71C9"/>
    <w:rsid w:val="003D188F"/>
    <w:rsid w:val="003D1F11"/>
    <w:rsid w:val="003D23A4"/>
    <w:rsid w:val="003D56F3"/>
    <w:rsid w:val="003D7102"/>
    <w:rsid w:val="003D7EB9"/>
    <w:rsid w:val="003E2C01"/>
    <w:rsid w:val="003E34E9"/>
    <w:rsid w:val="003E48A4"/>
    <w:rsid w:val="003F2840"/>
    <w:rsid w:val="00400786"/>
    <w:rsid w:val="00401171"/>
    <w:rsid w:val="00401C32"/>
    <w:rsid w:val="004020CA"/>
    <w:rsid w:val="00404DCB"/>
    <w:rsid w:val="004058BE"/>
    <w:rsid w:val="00406116"/>
    <w:rsid w:val="00407054"/>
    <w:rsid w:val="00407104"/>
    <w:rsid w:val="0041076D"/>
    <w:rsid w:val="004114DF"/>
    <w:rsid w:val="004173ED"/>
    <w:rsid w:val="00421A7F"/>
    <w:rsid w:val="0042356B"/>
    <w:rsid w:val="00423849"/>
    <w:rsid w:val="00423F9E"/>
    <w:rsid w:val="00427B22"/>
    <w:rsid w:val="004359D0"/>
    <w:rsid w:val="004370DD"/>
    <w:rsid w:val="00437306"/>
    <w:rsid w:val="004375EB"/>
    <w:rsid w:val="00442961"/>
    <w:rsid w:val="004519C2"/>
    <w:rsid w:val="0045510A"/>
    <w:rsid w:val="004558F7"/>
    <w:rsid w:val="00456A03"/>
    <w:rsid w:val="004578E0"/>
    <w:rsid w:val="0046085C"/>
    <w:rsid w:val="00461FA6"/>
    <w:rsid w:val="00465035"/>
    <w:rsid w:val="00466BFF"/>
    <w:rsid w:val="0047088C"/>
    <w:rsid w:val="004758DD"/>
    <w:rsid w:val="0048132A"/>
    <w:rsid w:val="0048384E"/>
    <w:rsid w:val="0048493F"/>
    <w:rsid w:val="00486927"/>
    <w:rsid w:val="004877E1"/>
    <w:rsid w:val="00491633"/>
    <w:rsid w:val="00492DCE"/>
    <w:rsid w:val="00494114"/>
    <w:rsid w:val="004953BB"/>
    <w:rsid w:val="004954A1"/>
    <w:rsid w:val="00495E2E"/>
    <w:rsid w:val="004963AF"/>
    <w:rsid w:val="004A32C7"/>
    <w:rsid w:val="004A779A"/>
    <w:rsid w:val="004B02C1"/>
    <w:rsid w:val="004B5BED"/>
    <w:rsid w:val="004B709F"/>
    <w:rsid w:val="004B74E4"/>
    <w:rsid w:val="004B7E9D"/>
    <w:rsid w:val="004B7EC1"/>
    <w:rsid w:val="004C24DC"/>
    <w:rsid w:val="004C448B"/>
    <w:rsid w:val="004C74D0"/>
    <w:rsid w:val="004C7CB7"/>
    <w:rsid w:val="004D027B"/>
    <w:rsid w:val="004D0E8F"/>
    <w:rsid w:val="004D193B"/>
    <w:rsid w:val="004D2884"/>
    <w:rsid w:val="004D3D5D"/>
    <w:rsid w:val="004D45A3"/>
    <w:rsid w:val="004D56C4"/>
    <w:rsid w:val="004E0110"/>
    <w:rsid w:val="004E7532"/>
    <w:rsid w:val="004E7E3F"/>
    <w:rsid w:val="004F3485"/>
    <w:rsid w:val="0050324D"/>
    <w:rsid w:val="005063DD"/>
    <w:rsid w:val="00506672"/>
    <w:rsid w:val="00507873"/>
    <w:rsid w:val="00507E63"/>
    <w:rsid w:val="00510192"/>
    <w:rsid w:val="00510205"/>
    <w:rsid w:val="005102F6"/>
    <w:rsid w:val="00511981"/>
    <w:rsid w:val="005132BA"/>
    <w:rsid w:val="00513C83"/>
    <w:rsid w:val="005173E6"/>
    <w:rsid w:val="00521740"/>
    <w:rsid w:val="005232D5"/>
    <w:rsid w:val="0052386D"/>
    <w:rsid w:val="00523AA2"/>
    <w:rsid w:val="00524E7A"/>
    <w:rsid w:val="00525539"/>
    <w:rsid w:val="00530B70"/>
    <w:rsid w:val="00541A57"/>
    <w:rsid w:val="00541C30"/>
    <w:rsid w:val="00552592"/>
    <w:rsid w:val="00553FB9"/>
    <w:rsid w:val="005559F2"/>
    <w:rsid w:val="00555F40"/>
    <w:rsid w:val="00556A58"/>
    <w:rsid w:val="00561441"/>
    <w:rsid w:val="00561DDD"/>
    <w:rsid w:val="00562DF8"/>
    <w:rsid w:val="005703BD"/>
    <w:rsid w:val="00570F1B"/>
    <w:rsid w:val="00571B96"/>
    <w:rsid w:val="00572141"/>
    <w:rsid w:val="00573BD2"/>
    <w:rsid w:val="00574E04"/>
    <w:rsid w:val="005752EA"/>
    <w:rsid w:val="0058134E"/>
    <w:rsid w:val="00595122"/>
    <w:rsid w:val="005969ED"/>
    <w:rsid w:val="005A0B85"/>
    <w:rsid w:val="005B338D"/>
    <w:rsid w:val="005B4649"/>
    <w:rsid w:val="005B6C27"/>
    <w:rsid w:val="005C0EFE"/>
    <w:rsid w:val="005C1E86"/>
    <w:rsid w:val="005C3FD4"/>
    <w:rsid w:val="005C5226"/>
    <w:rsid w:val="005C622B"/>
    <w:rsid w:val="005D01F1"/>
    <w:rsid w:val="005D1162"/>
    <w:rsid w:val="005D3381"/>
    <w:rsid w:val="005D3F6D"/>
    <w:rsid w:val="005E0162"/>
    <w:rsid w:val="005E2E3B"/>
    <w:rsid w:val="005E5927"/>
    <w:rsid w:val="005E5EDA"/>
    <w:rsid w:val="005F0529"/>
    <w:rsid w:val="005F2917"/>
    <w:rsid w:val="005F36B4"/>
    <w:rsid w:val="005F4430"/>
    <w:rsid w:val="005F4A50"/>
    <w:rsid w:val="005F6067"/>
    <w:rsid w:val="00600FE3"/>
    <w:rsid w:val="00601E42"/>
    <w:rsid w:val="00604DEF"/>
    <w:rsid w:val="006109E6"/>
    <w:rsid w:val="00611A62"/>
    <w:rsid w:val="00611F3A"/>
    <w:rsid w:val="006133B4"/>
    <w:rsid w:val="0061539A"/>
    <w:rsid w:val="00615C0D"/>
    <w:rsid w:val="00616628"/>
    <w:rsid w:val="0061743F"/>
    <w:rsid w:val="00620156"/>
    <w:rsid w:val="00620286"/>
    <w:rsid w:val="00622ACE"/>
    <w:rsid w:val="0062304F"/>
    <w:rsid w:val="0062328B"/>
    <w:rsid w:val="00625089"/>
    <w:rsid w:val="0063008E"/>
    <w:rsid w:val="00633E30"/>
    <w:rsid w:val="00634069"/>
    <w:rsid w:val="00635794"/>
    <w:rsid w:val="00635D7D"/>
    <w:rsid w:val="00636664"/>
    <w:rsid w:val="0063689F"/>
    <w:rsid w:val="00641598"/>
    <w:rsid w:val="00642B02"/>
    <w:rsid w:val="006456A1"/>
    <w:rsid w:val="00645E36"/>
    <w:rsid w:val="00646CE9"/>
    <w:rsid w:val="006472DF"/>
    <w:rsid w:val="006473E2"/>
    <w:rsid w:val="00650EFF"/>
    <w:rsid w:val="0065488A"/>
    <w:rsid w:val="006550EB"/>
    <w:rsid w:val="00656258"/>
    <w:rsid w:val="0065625E"/>
    <w:rsid w:val="006606A6"/>
    <w:rsid w:val="0066341D"/>
    <w:rsid w:val="00663BCD"/>
    <w:rsid w:val="00671CCE"/>
    <w:rsid w:val="00672F17"/>
    <w:rsid w:val="00673288"/>
    <w:rsid w:val="00675967"/>
    <w:rsid w:val="00675D70"/>
    <w:rsid w:val="006775B5"/>
    <w:rsid w:val="00680381"/>
    <w:rsid w:val="00682210"/>
    <w:rsid w:val="00682252"/>
    <w:rsid w:val="00687925"/>
    <w:rsid w:val="00687C39"/>
    <w:rsid w:val="00690227"/>
    <w:rsid w:val="00691127"/>
    <w:rsid w:val="00691219"/>
    <w:rsid w:val="00691F74"/>
    <w:rsid w:val="006942EA"/>
    <w:rsid w:val="00695412"/>
    <w:rsid w:val="0069611E"/>
    <w:rsid w:val="00697F68"/>
    <w:rsid w:val="006A11B3"/>
    <w:rsid w:val="006A4CDC"/>
    <w:rsid w:val="006A4DD3"/>
    <w:rsid w:val="006A5BDA"/>
    <w:rsid w:val="006A771B"/>
    <w:rsid w:val="006B0A8D"/>
    <w:rsid w:val="006B18D5"/>
    <w:rsid w:val="006B26A4"/>
    <w:rsid w:val="006B451D"/>
    <w:rsid w:val="006B6F95"/>
    <w:rsid w:val="006B7FDE"/>
    <w:rsid w:val="006C7E6D"/>
    <w:rsid w:val="006D0256"/>
    <w:rsid w:val="006D1103"/>
    <w:rsid w:val="006D313D"/>
    <w:rsid w:val="006D634D"/>
    <w:rsid w:val="006D6616"/>
    <w:rsid w:val="006E1D5C"/>
    <w:rsid w:val="006E2281"/>
    <w:rsid w:val="006E3F4F"/>
    <w:rsid w:val="006E50BF"/>
    <w:rsid w:val="006F1577"/>
    <w:rsid w:val="006F21DF"/>
    <w:rsid w:val="006F34F2"/>
    <w:rsid w:val="006F46DF"/>
    <w:rsid w:val="006F57F8"/>
    <w:rsid w:val="006F5EE6"/>
    <w:rsid w:val="0070420F"/>
    <w:rsid w:val="00704DB3"/>
    <w:rsid w:val="0071179C"/>
    <w:rsid w:val="0071310B"/>
    <w:rsid w:val="00713B08"/>
    <w:rsid w:val="007142AB"/>
    <w:rsid w:val="0071592E"/>
    <w:rsid w:val="0071602E"/>
    <w:rsid w:val="00717F0C"/>
    <w:rsid w:val="007209D8"/>
    <w:rsid w:val="0072409D"/>
    <w:rsid w:val="007240AB"/>
    <w:rsid w:val="00724E28"/>
    <w:rsid w:val="00727C87"/>
    <w:rsid w:val="00730D9B"/>
    <w:rsid w:val="007327B9"/>
    <w:rsid w:val="0073388B"/>
    <w:rsid w:val="007363F5"/>
    <w:rsid w:val="007378A8"/>
    <w:rsid w:val="00745D19"/>
    <w:rsid w:val="00750205"/>
    <w:rsid w:val="00751DA6"/>
    <w:rsid w:val="0075205D"/>
    <w:rsid w:val="007525F5"/>
    <w:rsid w:val="0075508C"/>
    <w:rsid w:val="00757B21"/>
    <w:rsid w:val="00762BC4"/>
    <w:rsid w:val="00763C76"/>
    <w:rsid w:val="00763D5F"/>
    <w:rsid w:val="00766067"/>
    <w:rsid w:val="00767A4B"/>
    <w:rsid w:val="0077067D"/>
    <w:rsid w:val="00772BDB"/>
    <w:rsid w:val="00772F75"/>
    <w:rsid w:val="00774415"/>
    <w:rsid w:val="00776131"/>
    <w:rsid w:val="00780B3B"/>
    <w:rsid w:val="00780C2D"/>
    <w:rsid w:val="007812CD"/>
    <w:rsid w:val="00782874"/>
    <w:rsid w:val="0078635F"/>
    <w:rsid w:val="007902FD"/>
    <w:rsid w:val="00791394"/>
    <w:rsid w:val="007930FD"/>
    <w:rsid w:val="00793BF1"/>
    <w:rsid w:val="00794409"/>
    <w:rsid w:val="00796340"/>
    <w:rsid w:val="007963A0"/>
    <w:rsid w:val="00796AFA"/>
    <w:rsid w:val="00797791"/>
    <w:rsid w:val="007A0244"/>
    <w:rsid w:val="007A3798"/>
    <w:rsid w:val="007A4B5E"/>
    <w:rsid w:val="007A5833"/>
    <w:rsid w:val="007A67C5"/>
    <w:rsid w:val="007A6BBE"/>
    <w:rsid w:val="007B1BC0"/>
    <w:rsid w:val="007B2AB0"/>
    <w:rsid w:val="007B3D9D"/>
    <w:rsid w:val="007C24A4"/>
    <w:rsid w:val="007C4422"/>
    <w:rsid w:val="007C45C8"/>
    <w:rsid w:val="007C4A36"/>
    <w:rsid w:val="007C5612"/>
    <w:rsid w:val="007C662B"/>
    <w:rsid w:val="007C7235"/>
    <w:rsid w:val="007C7894"/>
    <w:rsid w:val="007D2906"/>
    <w:rsid w:val="007D47E3"/>
    <w:rsid w:val="007D4D81"/>
    <w:rsid w:val="007D7234"/>
    <w:rsid w:val="007E045D"/>
    <w:rsid w:val="007E10FD"/>
    <w:rsid w:val="007E2086"/>
    <w:rsid w:val="007E235A"/>
    <w:rsid w:val="007E3BC2"/>
    <w:rsid w:val="007E4F00"/>
    <w:rsid w:val="007E5266"/>
    <w:rsid w:val="007E5B17"/>
    <w:rsid w:val="007E695A"/>
    <w:rsid w:val="007E6AF7"/>
    <w:rsid w:val="007F0C40"/>
    <w:rsid w:val="007F2E73"/>
    <w:rsid w:val="007F348F"/>
    <w:rsid w:val="007F547B"/>
    <w:rsid w:val="007F7F81"/>
    <w:rsid w:val="00805765"/>
    <w:rsid w:val="008068C5"/>
    <w:rsid w:val="00807584"/>
    <w:rsid w:val="008117A1"/>
    <w:rsid w:val="008118EB"/>
    <w:rsid w:val="008123C3"/>
    <w:rsid w:val="0081488D"/>
    <w:rsid w:val="00820F2C"/>
    <w:rsid w:val="00821D5A"/>
    <w:rsid w:val="00821E2E"/>
    <w:rsid w:val="0082362C"/>
    <w:rsid w:val="008252F5"/>
    <w:rsid w:val="0082578D"/>
    <w:rsid w:val="008276FD"/>
    <w:rsid w:val="0083338F"/>
    <w:rsid w:val="00834F5C"/>
    <w:rsid w:val="00835630"/>
    <w:rsid w:val="00840FA3"/>
    <w:rsid w:val="00841FF1"/>
    <w:rsid w:val="00845275"/>
    <w:rsid w:val="00845AFD"/>
    <w:rsid w:val="008507F3"/>
    <w:rsid w:val="008516F3"/>
    <w:rsid w:val="00854F7E"/>
    <w:rsid w:val="008552C0"/>
    <w:rsid w:val="00855E66"/>
    <w:rsid w:val="00856151"/>
    <w:rsid w:val="008619E7"/>
    <w:rsid w:val="00861AF7"/>
    <w:rsid w:val="00863860"/>
    <w:rsid w:val="00865252"/>
    <w:rsid w:val="00866B91"/>
    <w:rsid w:val="0087080E"/>
    <w:rsid w:val="00872B51"/>
    <w:rsid w:val="00872FB1"/>
    <w:rsid w:val="00873DCE"/>
    <w:rsid w:val="00873FD6"/>
    <w:rsid w:val="008743EB"/>
    <w:rsid w:val="00874841"/>
    <w:rsid w:val="008748AD"/>
    <w:rsid w:val="00874A36"/>
    <w:rsid w:val="008761CF"/>
    <w:rsid w:val="00877DA4"/>
    <w:rsid w:val="00880C8C"/>
    <w:rsid w:val="008815BC"/>
    <w:rsid w:val="0088168D"/>
    <w:rsid w:val="0088192A"/>
    <w:rsid w:val="00882418"/>
    <w:rsid w:val="008831D3"/>
    <w:rsid w:val="00883E09"/>
    <w:rsid w:val="008847C5"/>
    <w:rsid w:val="00887173"/>
    <w:rsid w:val="00887A00"/>
    <w:rsid w:val="00887BC4"/>
    <w:rsid w:val="008915FA"/>
    <w:rsid w:val="0089380A"/>
    <w:rsid w:val="00893AA8"/>
    <w:rsid w:val="00893CC2"/>
    <w:rsid w:val="0089408D"/>
    <w:rsid w:val="00897A80"/>
    <w:rsid w:val="008A20F3"/>
    <w:rsid w:val="008A2C7F"/>
    <w:rsid w:val="008A3C76"/>
    <w:rsid w:val="008A65A9"/>
    <w:rsid w:val="008A72BB"/>
    <w:rsid w:val="008B1710"/>
    <w:rsid w:val="008B2136"/>
    <w:rsid w:val="008B35D5"/>
    <w:rsid w:val="008B6D95"/>
    <w:rsid w:val="008C3F13"/>
    <w:rsid w:val="008C5D98"/>
    <w:rsid w:val="008C6486"/>
    <w:rsid w:val="008C6A17"/>
    <w:rsid w:val="008D06AC"/>
    <w:rsid w:val="008D1CC8"/>
    <w:rsid w:val="008D4188"/>
    <w:rsid w:val="008E63BD"/>
    <w:rsid w:val="008F51B1"/>
    <w:rsid w:val="008F7615"/>
    <w:rsid w:val="008F771D"/>
    <w:rsid w:val="00900808"/>
    <w:rsid w:val="009021E1"/>
    <w:rsid w:val="00902272"/>
    <w:rsid w:val="009024D3"/>
    <w:rsid w:val="0090380A"/>
    <w:rsid w:val="00903944"/>
    <w:rsid w:val="00905A9B"/>
    <w:rsid w:val="00905FB9"/>
    <w:rsid w:val="00906D0C"/>
    <w:rsid w:val="00907AD6"/>
    <w:rsid w:val="009124DD"/>
    <w:rsid w:val="00917178"/>
    <w:rsid w:val="0092225D"/>
    <w:rsid w:val="00922A52"/>
    <w:rsid w:val="0092385E"/>
    <w:rsid w:val="00923DEC"/>
    <w:rsid w:val="0092467C"/>
    <w:rsid w:val="00924EC6"/>
    <w:rsid w:val="009260D6"/>
    <w:rsid w:val="009269D3"/>
    <w:rsid w:val="00927922"/>
    <w:rsid w:val="00931999"/>
    <w:rsid w:val="009319DE"/>
    <w:rsid w:val="0093374F"/>
    <w:rsid w:val="00933E54"/>
    <w:rsid w:val="00935230"/>
    <w:rsid w:val="009354C6"/>
    <w:rsid w:val="00937FF7"/>
    <w:rsid w:val="00941795"/>
    <w:rsid w:val="00942550"/>
    <w:rsid w:val="009435C2"/>
    <w:rsid w:val="009457B1"/>
    <w:rsid w:val="009465D6"/>
    <w:rsid w:val="009469D8"/>
    <w:rsid w:val="00952F24"/>
    <w:rsid w:val="0095665E"/>
    <w:rsid w:val="0096289B"/>
    <w:rsid w:val="00962F14"/>
    <w:rsid w:val="0096370A"/>
    <w:rsid w:val="009645E3"/>
    <w:rsid w:val="009647CB"/>
    <w:rsid w:val="00965DFD"/>
    <w:rsid w:val="0096671B"/>
    <w:rsid w:val="00970807"/>
    <w:rsid w:val="009718B5"/>
    <w:rsid w:val="00973010"/>
    <w:rsid w:val="00974527"/>
    <w:rsid w:val="009801E5"/>
    <w:rsid w:val="00984230"/>
    <w:rsid w:val="00986707"/>
    <w:rsid w:val="00987AF4"/>
    <w:rsid w:val="0099366A"/>
    <w:rsid w:val="00994819"/>
    <w:rsid w:val="0099507A"/>
    <w:rsid w:val="0099566D"/>
    <w:rsid w:val="00995933"/>
    <w:rsid w:val="009A41D8"/>
    <w:rsid w:val="009A5EFE"/>
    <w:rsid w:val="009A6309"/>
    <w:rsid w:val="009A7BF2"/>
    <w:rsid w:val="009B0A00"/>
    <w:rsid w:val="009B4C77"/>
    <w:rsid w:val="009C07F6"/>
    <w:rsid w:val="009C1987"/>
    <w:rsid w:val="009C1CD0"/>
    <w:rsid w:val="009C3B40"/>
    <w:rsid w:val="009C5009"/>
    <w:rsid w:val="009C7712"/>
    <w:rsid w:val="009C7D8E"/>
    <w:rsid w:val="009D0E7D"/>
    <w:rsid w:val="009D12AB"/>
    <w:rsid w:val="009D1822"/>
    <w:rsid w:val="009D18F8"/>
    <w:rsid w:val="009D1D96"/>
    <w:rsid w:val="009D30CE"/>
    <w:rsid w:val="009D32DC"/>
    <w:rsid w:val="009E40F8"/>
    <w:rsid w:val="009F3D21"/>
    <w:rsid w:val="009F40B3"/>
    <w:rsid w:val="009F4A8A"/>
    <w:rsid w:val="009F5B37"/>
    <w:rsid w:val="009F6073"/>
    <w:rsid w:val="009F6A61"/>
    <w:rsid w:val="009F7039"/>
    <w:rsid w:val="00A10368"/>
    <w:rsid w:val="00A10B0D"/>
    <w:rsid w:val="00A10ED2"/>
    <w:rsid w:val="00A1133B"/>
    <w:rsid w:val="00A11DD4"/>
    <w:rsid w:val="00A128CD"/>
    <w:rsid w:val="00A16792"/>
    <w:rsid w:val="00A17D7B"/>
    <w:rsid w:val="00A21542"/>
    <w:rsid w:val="00A219FE"/>
    <w:rsid w:val="00A21A77"/>
    <w:rsid w:val="00A22655"/>
    <w:rsid w:val="00A25B00"/>
    <w:rsid w:val="00A31501"/>
    <w:rsid w:val="00A32274"/>
    <w:rsid w:val="00A32532"/>
    <w:rsid w:val="00A32F6F"/>
    <w:rsid w:val="00A35526"/>
    <w:rsid w:val="00A362D2"/>
    <w:rsid w:val="00A376A4"/>
    <w:rsid w:val="00A40B30"/>
    <w:rsid w:val="00A447F5"/>
    <w:rsid w:val="00A44A97"/>
    <w:rsid w:val="00A44DF4"/>
    <w:rsid w:val="00A50851"/>
    <w:rsid w:val="00A51378"/>
    <w:rsid w:val="00A52800"/>
    <w:rsid w:val="00A54C45"/>
    <w:rsid w:val="00A55115"/>
    <w:rsid w:val="00A558D2"/>
    <w:rsid w:val="00A60870"/>
    <w:rsid w:val="00A620B0"/>
    <w:rsid w:val="00A626AC"/>
    <w:rsid w:val="00A70BF2"/>
    <w:rsid w:val="00A7369D"/>
    <w:rsid w:val="00A75B45"/>
    <w:rsid w:val="00A75DD3"/>
    <w:rsid w:val="00A803A3"/>
    <w:rsid w:val="00A804DD"/>
    <w:rsid w:val="00A83A34"/>
    <w:rsid w:val="00A84259"/>
    <w:rsid w:val="00A86558"/>
    <w:rsid w:val="00A914C4"/>
    <w:rsid w:val="00A91E13"/>
    <w:rsid w:val="00A927C9"/>
    <w:rsid w:val="00A933E7"/>
    <w:rsid w:val="00A93A66"/>
    <w:rsid w:val="00A94428"/>
    <w:rsid w:val="00AA057B"/>
    <w:rsid w:val="00AA211E"/>
    <w:rsid w:val="00AA2306"/>
    <w:rsid w:val="00AA3EC9"/>
    <w:rsid w:val="00AA77B4"/>
    <w:rsid w:val="00AA7AF2"/>
    <w:rsid w:val="00AB1B70"/>
    <w:rsid w:val="00AB2F53"/>
    <w:rsid w:val="00AB3686"/>
    <w:rsid w:val="00AB536C"/>
    <w:rsid w:val="00AB726C"/>
    <w:rsid w:val="00AB7BEA"/>
    <w:rsid w:val="00AC4E96"/>
    <w:rsid w:val="00AC571B"/>
    <w:rsid w:val="00AC62C1"/>
    <w:rsid w:val="00AD29CB"/>
    <w:rsid w:val="00AD4815"/>
    <w:rsid w:val="00AD49D0"/>
    <w:rsid w:val="00AE2126"/>
    <w:rsid w:val="00AE2F2E"/>
    <w:rsid w:val="00AE39D7"/>
    <w:rsid w:val="00AE4037"/>
    <w:rsid w:val="00AE78C0"/>
    <w:rsid w:val="00AF152A"/>
    <w:rsid w:val="00AF4296"/>
    <w:rsid w:val="00AF5011"/>
    <w:rsid w:val="00AF62B4"/>
    <w:rsid w:val="00AF7FBD"/>
    <w:rsid w:val="00B006A1"/>
    <w:rsid w:val="00B02C68"/>
    <w:rsid w:val="00B12694"/>
    <w:rsid w:val="00B14BC4"/>
    <w:rsid w:val="00B15A16"/>
    <w:rsid w:val="00B15D78"/>
    <w:rsid w:val="00B15DA4"/>
    <w:rsid w:val="00B21F87"/>
    <w:rsid w:val="00B27822"/>
    <w:rsid w:val="00B302B3"/>
    <w:rsid w:val="00B305B7"/>
    <w:rsid w:val="00B31603"/>
    <w:rsid w:val="00B333D1"/>
    <w:rsid w:val="00B339B3"/>
    <w:rsid w:val="00B34C2B"/>
    <w:rsid w:val="00B358C8"/>
    <w:rsid w:val="00B35A43"/>
    <w:rsid w:val="00B37B4F"/>
    <w:rsid w:val="00B40486"/>
    <w:rsid w:val="00B40D68"/>
    <w:rsid w:val="00B4745D"/>
    <w:rsid w:val="00B47BD4"/>
    <w:rsid w:val="00B53FB7"/>
    <w:rsid w:val="00B54595"/>
    <w:rsid w:val="00B54889"/>
    <w:rsid w:val="00B559F5"/>
    <w:rsid w:val="00B5684D"/>
    <w:rsid w:val="00B61E17"/>
    <w:rsid w:val="00B63B45"/>
    <w:rsid w:val="00B70DB1"/>
    <w:rsid w:val="00B71AE0"/>
    <w:rsid w:val="00B816C9"/>
    <w:rsid w:val="00B83BDF"/>
    <w:rsid w:val="00B8469E"/>
    <w:rsid w:val="00B877B1"/>
    <w:rsid w:val="00B90A6C"/>
    <w:rsid w:val="00B90D16"/>
    <w:rsid w:val="00B93DBE"/>
    <w:rsid w:val="00B95E69"/>
    <w:rsid w:val="00B9672A"/>
    <w:rsid w:val="00B97AB8"/>
    <w:rsid w:val="00BA0CCE"/>
    <w:rsid w:val="00BA1597"/>
    <w:rsid w:val="00BA1E54"/>
    <w:rsid w:val="00BA1F51"/>
    <w:rsid w:val="00BA37DD"/>
    <w:rsid w:val="00BA403F"/>
    <w:rsid w:val="00BA421B"/>
    <w:rsid w:val="00BA4DA5"/>
    <w:rsid w:val="00BA5C0F"/>
    <w:rsid w:val="00BA73E3"/>
    <w:rsid w:val="00BA78B3"/>
    <w:rsid w:val="00BB0213"/>
    <w:rsid w:val="00BB1A9D"/>
    <w:rsid w:val="00BB296D"/>
    <w:rsid w:val="00BB6891"/>
    <w:rsid w:val="00BB6D09"/>
    <w:rsid w:val="00BC1FB8"/>
    <w:rsid w:val="00BC20F8"/>
    <w:rsid w:val="00BC306A"/>
    <w:rsid w:val="00BC310A"/>
    <w:rsid w:val="00BC3587"/>
    <w:rsid w:val="00BC3FFB"/>
    <w:rsid w:val="00BC71D2"/>
    <w:rsid w:val="00BC76AE"/>
    <w:rsid w:val="00BC79DF"/>
    <w:rsid w:val="00BC7D53"/>
    <w:rsid w:val="00BD4496"/>
    <w:rsid w:val="00BE327C"/>
    <w:rsid w:val="00BE3F29"/>
    <w:rsid w:val="00BE48AD"/>
    <w:rsid w:val="00BE4B70"/>
    <w:rsid w:val="00BE6744"/>
    <w:rsid w:val="00BF4530"/>
    <w:rsid w:val="00BF493A"/>
    <w:rsid w:val="00BF5BDE"/>
    <w:rsid w:val="00BF7111"/>
    <w:rsid w:val="00BF762D"/>
    <w:rsid w:val="00C003E1"/>
    <w:rsid w:val="00C00EEA"/>
    <w:rsid w:val="00C013B8"/>
    <w:rsid w:val="00C0258C"/>
    <w:rsid w:val="00C05072"/>
    <w:rsid w:val="00C060A4"/>
    <w:rsid w:val="00C06F83"/>
    <w:rsid w:val="00C07847"/>
    <w:rsid w:val="00C1122B"/>
    <w:rsid w:val="00C13A16"/>
    <w:rsid w:val="00C14D6F"/>
    <w:rsid w:val="00C1641B"/>
    <w:rsid w:val="00C16867"/>
    <w:rsid w:val="00C173A7"/>
    <w:rsid w:val="00C209CB"/>
    <w:rsid w:val="00C21635"/>
    <w:rsid w:val="00C22220"/>
    <w:rsid w:val="00C225D0"/>
    <w:rsid w:val="00C2295A"/>
    <w:rsid w:val="00C2470A"/>
    <w:rsid w:val="00C24CA7"/>
    <w:rsid w:val="00C26CFE"/>
    <w:rsid w:val="00C26F01"/>
    <w:rsid w:val="00C27270"/>
    <w:rsid w:val="00C27D2F"/>
    <w:rsid w:val="00C302D7"/>
    <w:rsid w:val="00C3364E"/>
    <w:rsid w:val="00C36630"/>
    <w:rsid w:val="00C37406"/>
    <w:rsid w:val="00C37981"/>
    <w:rsid w:val="00C41C8D"/>
    <w:rsid w:val="00C41F40"/>
    <w:rsid w:val="00C46E9F"/>
    <w:rsid w:val="00C5478A"/>
    <w:rsid w:val="00C56ADB"/>
    <w:rsid w:val="00C6111F"/>
    <w:rsid w:val="00C61B76"/>
    <w:rsid w:val="00C6265B"/>
    <w:rsid w:val="00C62FBD"/>
    <w:rsid w:val="00C6321C"/>
    <w:rsid w:val="00C63571"/>
    <w:rsid w:val="00C639AD"/>
    <w:rsid w:val="00C64275"/>
    <w:rsid w:val="00C6467A"/>
    <w:rsid w:val="00C647BB"/>
    <w:rsid w:val="00C655CE"/>
    <w:rsid w:val="00C71235"/>
    <w:rsid w:val="00C7247F"/>
    <w:rsid w:val="00C72BB8"/>
    <w:rsid w:val="00C748D4"/>
    <w:rsid w:val="00C74D15"/>
    <w:rsid w:val="00C75F0A"/>
    <w:rsid w:val="00C75F71"/>
    <w:rsid w:val="00C814B9"/>
    <w:rsid w:val="00C82875"/>
    <w:rsid w:val="00C83AA1"/>
    <w:rsid w:val="00C84938"/>
    <w:rsid w:val="00C85CA7"/>
    <w:rsid w:val="00C8694E"/>
    <w:rsid w:val="00C90B25"/>
    <w:rsid w:val="00C9104B"/>
    <w:rsid w:val="00C925AA"/>
    <w:rsid w:val="00C93A13"/>
    <w:rsid w:val="00C93C4A"/>
    <w:rsid w:val="00C96FC5"/>
    <w:rsid w:val="00CA078E"/>
    <w:rsid w:val="00CA3416"/>
    <w:rsid w:val="00CA3F16"/>
    <w:rsid w:val="00CA5813"/>
    <w:rsid w:val="00CA6E87"/>
    <w:rsid w:val="00CA6EAD"/>
    <w:rsid w:val="00CB0440"/>
    <w:rsid w:val="00CB2CD1"/>
    <w:rsid w:val="00CB385F"/>
    <w:rsid w:val="00CC1640"/>
    <w:rsid w:val="00CC23D3"/>
    <w:rsid w:val="00CC2633"/>
    <w:rsid w:val="00CC5609"/>
    <w:rsid w:val="00CD1738"/>
    <w:rsid w:val="00CD1B03"/>
    <w:rsid w:val="00CD383D"/>
    <w:rsid w:val="00CD3994"/>
    <w:rsid w:val="00CD6863"/>
    <w:rsid w:val="00CE6BE9"/>
    <w:rsid w:val="00CF02E5"/>
    <w:rsid w:val="00CF0C81"/>
    <w:rsid w:val="00CF1088"/>
    <w:rsid w:val="00CF17A0"/>
    <w:rsid w:val="00CF41EF"/>
    <w:rsid w:val="00CF48EB"/>
    <w:rsid w:val="00CF5381"/>
    <w:rsid w:val="00D00E89"/>
    <w:rsid w:val="00D02E76"/>
    <w:rsid w:val="00D03ADE"/>
    <w:rsid w:val="00D03FFA"/>
    <w:rsid w:val="00D05BF4"/>
    <w:rsid w:val="00D06889"/>
    <w:rsid w:val="00D153C9"/>
    <w:rsid w:val="00D16236"/>
    <w:rsid w:val="00D16605"/>
    <w:rsid w:val="00D17923"/>
    <w:rsid w:val="00D21FA5"/>
    <w:rsid w:val="00D2577A"/>
    <w:rsid w:val="00D26E18"/>
    <w:rsid w:val="00D3556D"/>
    <w:rsid w:val="00D40179"/>
    <w:rsid w:val="00D42783"/>
    <w:rsid w:val="00D4544F"/>
    <w:rsid w:val="00D50800"/>
    <w:rsid w:val="00D557C3"/>
    <w:rsid w:val="00D55C57"/>
    <w:rsid w:val="00D601C0"/>
    <w:rsid w:val="00D617EF"/>
    <w:rsid w:val="00D62C31"/>
    <w:rsid w:val="00D641A3"/>
    <w:rsid w:val="00D6445D"/>
    <w:rsid w:val="00D64526"/>
    <w:rsid w:val="00D64C57"/>
    <w:rsid w:val="00D70786"/>
    <w:rsid w:val="00D70BE9"/>
    <w:rsid w:val="00D740E1"/>
    <w:rsid w:val="00D74DBA"/>
    <w:rsid w:val="00D7523A"/>
    <w:rsid w:val="00D754D2"/>
    <w:rsid w:val="00D7573F"/>
    <w:rsid w:val="00D77F33"/>
    <w:rsid w:val="00D827A3"/>
    <w:rsid w:val="00D82E24"/>
    <w:rsid w:val="00D83353"/>
    <w:rsid w:val="00D83EC1"/>
    <w:rsid w:val="00D842FB"/>
    <w:rsid w:val="00D84592"/>
    <w:rsid w:val="00D84B85"/>
    <w:rsid w:val="00D85A7D"/>
    <w:rsid w:val="00D860B9"/>
    <w:rsid w:val="00D8776B"/>
    <w:rsid w:val="00D90CCD"/>
    <w:rsid w:val="00D9169A"/>
    <w:rsid w:val="00D942FE"/>
    <w:rsid w:val="00D9546F"/>
    <w:rsid w:val="00D95FF4"/>
    <w:rsid w:val="00D96764"/>
    <w:rsid w:val="00D97FA1"/>
    <w:rsid w:val="00DA02EA"/>
    <w:rsid w:val="00DA19DC"/>
    <w:rsid w:val="00DA3890"/>
    <w:rsid w:val="00DA5BDD"/>
    <w:rsid w:val="00DA7DAA"/>
    <w:rsid w:val="00DB1FEA"/>
    <w:rsid w:val="00DB2ED1"/>
    <w:rsid w:val="00DB3376"/>
    <w:rsid w:val="00DB354B"/>
    <w:rsid w:val="00DC0825"/>
    <w:rsid w:val="00DC381B"/>
    <w:rsid w:val="00DC4622"/>
    <w:rsid w:val="00DC6A4F"/>
    <w:rsid w:val="00DD0B30"/>
    <w:rsid w:val="00DD0C1A"/>
    <w:rsid w:val="00DD17C3"/>
    <w:rsid w:val="00DD389A"/>
    <w:rsid w:val="00DD57AE"/>
    <w:rsid w:val="00DE06FF"/>
    <w:rsid w:val="00DE0A69"/>
    <w:rsid w:val="00DE24AA"/>
    <w:rsid w:val="00DE495B"/>
    <w:rsid w:val="00DE4C5A"/>
    <w:rsid w:val="00DE6D2E"/>
    <w:rsid w:val="00DF0335"/>
    <w:rsid w:val="00DF14FE"/>
    <w:rsid w:val="00DF2477"/>
    <w:rsid w:val="00DF2A90"/>
    <w:rsid w:val="00DF56EC"/>
    <w:rsid w:val="00DF57E4"/>
    <w:rsid w:val="00DF634B"/>
    <w:rsid w:val="00E011FF"/>
    <w:rsid w:val="00E049F2"/>
    <w:rsid w:val="00E079AA"/>
    <w:rsid w:val="00E12144"/>
    <w:rsid w:val="00E15C95"/>
    <w:rsid w:val="00E17580"/>
    <w:rsid w:val="00E17BCB"/>
    <w:rsid w:val="00E24706"/>
    <w:rsid w:val="00E24722"/>
    <w:rsid w:val="00E24755"/>
    <w:rsid w:val="00E2581F"/>
    <w:rsid w:val="00E2614D"/>
    <w:rsid w:val="00E26802"/>
    <w:rsid w:val="00E2738F"/>
    <w:rsid w:val="00E276DD"/>
    <w:rsid w:val="00E306A0"/>
    <w:rsid w:val="00E30ED9"/>
    <w:rsid w:val="00E3142C"/>
    <w:rsid w:val="00E31EFB"/>
    <w:rsid w:val="00E32DF7"/>
    <w:rsid w:val="00E33157"/>
    <w:rsid w:val="00E35FC8"/>
    <w:rsid w:val="00E363A9"/>
    <w:rsid w:val="00E40290"/>
    <w:rsid w:val="00E40A2A"/>
    <w:rsid w:val="00E43AD2"/>
    <w:rsid w:val="00E47D02"/>
    <w:rsid w:val="00E542AE"/>
    <w:rsid w:val="00E543A5"/>
    <w:rsid w:val="00E545F7"/>
    <w:rsid w:val="00E56951"/>
    <w:rsid w:val="00E610AA"/>
    <w:rsid w:val="00E616A4"/>
    <w:rsid w:val="00E64338"/>
    <w:rsid w:val="00E64C16"/>
    <w:rsid w:val="00E6745F"/>
    <w:rsid w:val="00E71721"/>
    <w:rsid w:val="00E72D1D"/>
    <w:rsid w:val="00E734CE"/>
    <w:rsid w:val="00E743AE"/>
    <w:rsid w:val="00E770F1"/>
    <w:rsid w:val="00E80E13"/>
    <w:rsid w:val="00E860C0"/>
    <w:rsid w:val="00E87ACA"/>
    <w:rsid w:val="00E90407"/>
    <w:rsid w:val="00E9502F"/>
    <w:rsid w:val="00E951B3"/>
    <w:rsid w:val="00E976CC"/>
    <w:rsid w:val="00EA079A"/>
    <w:rsid w:val="00EA0A62"/>
    <w:rsid w:val="00EA0EC5"/>
    <w:rsid w:val="00EA54EF"/>
    <w:rsid w:val="00EA701C"/>
    <w:rsid w:val="00EB1605"/>
    <w:rsid w:val="00EB2D5A"/>
    <w:rsid w:val="00EB39DD"/>
    <w:rsid w:val="00EB3AD5"/>
    <w:rsid w:val="00EB3B30"/>
    <w:rsid w:val="00EB4010"/>
    <w:rsid w:val="00EB51CA"/>
    <w:rsid w:val="00EB5E98"/>
    <w:rsid w:val="00EC1480"/>
    <w:rsid w:val="00EC1E37"/>
    <w:rsid w:val="00EC2FCB"/>
    <w:rsid w:val="00EC516A"/>
    <w:rsid w:val="00EC5B2A"/>
    <w:rsid w:val="00EC692B"/>
    <w:rsid w:val="00ED0DBD"/>
    <w:rsid w:val="00ED2B61"/>
    <w:rsid w:val="00ED5A8F"/>
    <w:rsid w:val="00ED7A77"/>
    <w:rsid w:val="00EE4FEF"/>
    <w:rsid w:val="00EE79DE"/>
    <w:rsid w:val="00EF1041"/>
    <w:rsid w:val="00EF27F5"/>
    <w:rsid w:val="00EF43E3"/>
    <w:rsid w:val="00EF5238"/>
    <w:rsid w:val="00F0086D"/>
    <w:rsid w:val="00F02372"/>
    <w:rsid w:val="00F031B6"/>
    <w:rsid w:val="00F03F31"/>
    <w:rsid w:val="00F05517"/>
    <w:rsid w:val="00F05936"/>
    <w:rsid w:val="00F06232"/>
    <w:rsid w:val="00F07D06"/>
    <w:rsid w:val="00F1145C"/>
    <w:rsid w:val="00F11D78"/>
    <w:rsid w:val="00F13A12"/>
    <w:rsid w:val="00F160C1"/>
    <w:rsid w:val="00F16F41"/>
    <w:rsid w:val="00F23BCA"/>
    <w:rsid w:val="00F25BD2"/>
    <w:rsid w:val="00F30F61"/>
    <w:rsid w:val="00F3230E"/>
    <w:rsid w:val="00F33E6E"/>
    <w:rsid w:val="00F35572"/>
    <w:rsid w:val="00F355C7"/>
    <w:rsid w:val="00F35D4B"/>
    <w:rsid w:val="00F36EE7"/>
    <w:rsid w:val="00F37FA3"/>
    <w:rsid w:val="00F41A7D"/>
    <w:rsid w:val="00F42892"/>
    <w:rsid w:val="00F45D4B"/>
    <w:rsid w:val="00F46927"/>
    <w:rsid w:val="00F4739C"/>
    <w:rsid w:val="00F50AC2"/>
    <w:rsid w:val="00F51457"/>
    <w:rsid w:val="00F516AC"/>
    <w:rsid w:val="00F5383F"/>
    <w:rsid w:val="00F53D5D"/>
    <w:rsid w:val="00F647CB"/>
    <w:rsid w:val="00F65374"/>
    <w:rsid w:val="00F66F57"/>
    <w:rsid w:val="00F67991"/>
    <w:rsid w:val="00F742FB"/>
    <w:rsid w:val="00F80A35"/>
    <w:rsid w:val="00F87E79"/>
    <w:rsid w:val="00F90ABA"/>
    <w:rsid w:val="00F91402"/>
    <w:rsid w:val="00F91E1D"/>
    <w:rsid w:val="00F92EB2"/>
    <w:rsid w:val="00F957BB"/>
    <w:rsid w:val="00F95C92"/>
    <w:rsid w:val="00F97BCA"/>
    <w:rsid w:val="00FA25FA"/>
    <w:rsid w:val="00FA2EAC"/>
    <w:rsid w:val="00FA4215"/>
    <w:rsid w:val="00FA4224"/>
    <w:rsid w:val="00FA45E8"/>
    <w:rsid w:val="00FA7F26"/>
    <w:rsid w:val="00FB02A4"/>
    <w:rsid w:val="00FB50C5"/>
    <w:rsid w:val="00FB7C8A"/>
    <w:rsid w:val="00FB7D1B"/>
    <w:rsid w:val="00FC6540"/>
    <w:rsid w:val="00FC70A7"/>
    <w:rsid w:val="00FD167E"/>
    <w:rsid w:val="00FD1E01"/>
    <w:rsid w:val="00FD2884"/>
    <w:rsid w:val="00FD68D5"/>
    <w:rsid w:val="00FE119E"/>
    <w:rsid w:val="00FE262E"/>
    <w:rsid w:val="00FE2AE4"/>
    <w:rsid w:val="00FE69A7"/>
    <w:rsid w:val="00FF30A0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E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011FF"/>
    <w:pPr>
      <w:widowControl w:val="0"/>
      <w:spacing w:after="0" w:line="240" w:lineRule="auto"/>
    </w:pPr>
    <w:rPr>
      <w:rFonts w:ascii="Book Antiqua" w:eastAsia="Book Antiqua" w:hAnsi="Book Antiqu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1FF"/>
    <w:rPr>
      <w:rFonts w:ascii="Book Antiqua" w:eastAsia="Book Antiqua" w:hAnsi="Book Antiqua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1FF"/>
    <w:rPr>
      <w:rFonts w:ascii="Book Antiqua" w:eastAsia="Book Antiqua" w:hAnsi="Book Antiqua" w:cs="Times New Roman"/>
      <w:lang w:val="en-US"/>
    </w:rPr>
  </w:style>
  <w:style w:type="table" w:styleId="Tabela-Siatka">
    <w:name w:val="Table Grid"/>
    <w:basedOn w:val="Standardowy"/>
    <w:uiPriority w:val="39"/>
    <w:rsid w:val="002A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5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8C"/>
    <w:rPr>
      <w:rFonts w:ascii="Segoe UI" w:eastAsia="Book Antiqu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011FF"/>
    <w:pPr>
      <w:widowControl w:val="0"/>
      <w:spacing w:after="0" w:line="240" w:lineRule="auto"/>
    </w:pPr>
    <w:rPr>
      <w:rFonts w:ascii="Book Antiqua" w:eastAsia="Book Antiqua" w:hAnsi="Book Antiqu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1FF"/>
    <w:rPr>
      <w:rFonts w:ascii="Book Antiqua" w:eastAsia="Book Antiqua" w:hAnsi="Book Antiqua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1FF"/>
    <w:rPr>
      <w:rFonts w:ascii="Book Antiqua" w:eastAsia="Book Antiqua" w:hAnsi="Book Antiqua" w:cs="Times New Roman"/>
      <w:lang w:val="en-US"/>
    </w:rPr>
  </w:style>
  <w:style w:type="table" w:styleId="Tabela-Siatka">
    <w:name w:val="Table Grid"/>
    <w:basedOn w:val="Standardowy"/>
    <w:uiPriority w:val="39"/>
    <w:rsid w:val="002A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5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8C"/>
    <w:rPr>
      <w:rFonts w:ascii="Segoe UI" w:eastAsia="Book Antiqu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3712</TotalTime>
  <Pages>12</Pages>
  <Words>3956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Małecka</dc:creator>
  <cp:keywords/>
  <dc:description/>
  <cp:lastModifiedBy>Michał MK. Kowalkowski</cp:lastModifiedBy>
  <cp:revision>55</cp:revision>
  <dcterms:created xsi:type="dcterms:W3CDTF">2019-12-03T13:35:00Z</dcterms:created>
  <dcterms:modified xsi:type="dcterms:W3CDTF">2020-01-16T11:00:00Z</dcterms:modified>
</cp:coreProperties>
</file>